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88A20F" w14:textId="5AA43FCE" w:rsidR="00A4564B" w:rsidRPr="003432E7" w:rsidRDefault="00A4564B" w:rsidP="00A4564B">
      <w:pPr>
        <w:shd w:val="clear" w:color="auto" w:fill="FFFFFF"/>
        <w:autoSpaceDN w:val="0"/>
        <w:spacing w:after="0" w:line="240" w:lineRule="auto"/>
        <w:rPr>
          <w:rFonts w:ascii="Times New Roman" w:hAnsi="Times New Roman"/>
          <w:b/>
          <w:kern w:val="0"/>
          <w:sz w:val="28"/>
          <w:szCs w:val="28"/>
          <w:lang w:eastAsia="ru-RU"/>
          <w14:ligatures w14:val="none"/>
        </w:rPr>
      </w:pPr>
      <w:r w:rsidRPr="00A4564B"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             </w:t>
      </w:r>
      <w:bookmarkStart w:id="0" w:name="_Hlk144728352"/>
      <w:bookmarkStart w:id="1" w:name="block-7053968"/>
      <w:r w:rsidRPr="00A4564B"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г. Ростов-на-Дону</w:t>
      </w:r>
    </w:p>
    <w:p w14:paraId="20BE117D" w14:textId="77777777" w:rsidR="00A4564B" w:rsidRPr="00A4564B" w:rsidRDefault="00A4564B" w:rsidP="00A4564B">
      <w:pPr>
        <w:autoSpaceDN w:val="0"/>
        <w:spacing w:after="0" w:line="240" w:lineRule="auto"/>
        <w:jc w:val="center"/>
        <w:rPr>
          <w:rFonts w:ascii="Times New Roman" w:hAnsi="Times New Roman"/>
          <w:b/>
          <w:kern w:val="0"/>
          <w:sz w:val="28"/>
          <w:szCs w:val="28"/>
          <w:lang w:eastAsia="ru-RU"/>
          <w14:ligatures w14:val="none"/>
        </w:rPr>
      </w:pPr>
      <w:r w:rsidRPr="00A4564B">
        <w:rPr>
          <w:rFonts w:ascii="Times New Roman" w:hAnsi="Times New Roman"/>
          <w:b/>
          <w:kern w:val="0"/>
          <w:sz w:val="28"/>
          <w:szCs w:val="28"/>
          <w:lang w:eastAsia="ru-RU"/>
          <w14:ligatures w14:val="none"/>
        </w:rPr>
        <w:t xml:space="preserve">муниципальное  бюджетное общеобразовательное учреждение </w:t>
      </w:r>
    </w:p>
    <w:p w14:paraId="36B19B96" w14:textId="77777777" w:rsidR="00A4564B" w:rsidRPr="00A4564B" w:rsidRDefault="00A4564B" w:rsidP="00A4564B">
      <w:pPr>
        <w:autoSpaceDN w:val="0"/>
        <w:spacing w:after="0" w:line="240" w:lineRule="auto"/>
        <w:jc w:val="center"/>
        <w:rPr>
          <w:rFonts w:ascii="Times New Roman" w:hAnsi="Times New Roman"/>
          <w:b/>
          <w:kern w:val="0"/>
          <w:sz w:val="28"/>
          <w:szCs w:val="28"/>
          <w:lang w:eastAsia="ru-RU"/>
          <w14:ligatures w14:val="none"/>
        </w:rPr>
      </w:pPr>
      <w:r w:rsidRPr="00A4564B">
        <w:rPr>
          <w:rFonts w:ascii="Times New Roman" w:hAnsi="Times New Roman"/>
          <w:b/>
          <w:kern w:val="0"/>
          <w:sz w:val="28"/>
          <w:szCs w:val="28"/>
          <w:lang w:eastAsia="ru-RU"/>
          <w14:ligatures w14:val="none"/>
        </w:rPr>
        <w:t xml:space="preserve">города Ростова-на-Дону </w:t>
      </w:r>
    </w:p>
    <w:p w14:paraId="56AAA5A7" w14:textId="77777777" w:rsidR="00A4564B" w:rsidRPr="00A4564B" w:rsidRDefault="00A4564B" w:rsidP="00A4564B">
      <w:pPr>
        <w:spacing w:after="0" w:line="240" w:lineRule="auto"/>
        <w:jc w:val="center"/>
        <w:rPr>
          <w:rFonts w:ascii="Times New Roman" w:hAnsi="Times New Roman"/>
          <w:b/>
          <w:kern w:val="0"/>
          <w:sz w:val="28"/>
          <w:szCs w:val="28"/>
          <w:lang w:eastAsia="ru-RU"/>
          <w14:ligatures w14:val="none"/>
        </w:rPr>
      </w:pPr>
      <w:r w:rsidRPr="00A4564B">
        <w:rPr>
          <w:rFonts w:ascii="Times New Roman" w:hAnsi="Times New Roman"/>
          <w:b/>
          <w:kern w:val="0"/>
          <w:sz w:val="28"/>
          <w:szCs w:val="28"/>
          <w:lang w:eastAsia="ru-RU"/>
          <w14:ligatures w14:val="none"/>
        </w:rPr>
        <w:t xml:space="preserve"> «Лицей многопрофильный №</w:t>
      </w:r>
      <w:r w:rsidRPr="00A4564B">
        <w:rPr>
          <w:rFonts w:ascii="Times New Roman" w:hAnsi="Times New Roman"/>
          <w:b/>
          <w:kern w:val="0"/>
          <w:sz w:val="28"/>
          <w:szCs w:val="28"/>
          <w:lang w:val="en-US" w:eastAsia="ru-RU"/>
          <w14:ligatures w14:val="none"/>
        </w:rPr>
        <w:t> </w:t>
      </w:r>
      <w:r w:rsidRPr="00A4564B">
        <w:rPr>
          <w:rFonts w:ascii="Times New Roman" w:hAnsi="Times New Roman"/>
          <w:b/>
          <w:kern w:val="0"/>
          <w:sz w:val="28"/>
          <w:szCs w:val="28"/>
          <w:lang w:eastAsia="ru-RU"/>
          <w14:ligatures w14:val="none"/>
        </w:rPr>
        <w:t>69</w:t>
      </w:r>
    </w:p>
    <w:p w14:paraId="6BA1E18A" w14:textId="77777777" w:rsidR="00A4564B" w:rsidRPr="00A4564B" w:rsidRDefault="00A4564B" w:rsidP="00A4564B">
      <w:pPr>
        <w:spacing w:after="0" w:line="240" w:lineRule="auto"/>
        <w:jc w:val="center"/>
        <w:rPr>
          <w:rFonts w:ascii="Times New Roman" w:hAnsi="Times New Roman"/>
          <w:b/>
          <w:kern w:val="0"/>
          <w:sz w:val="32"/>
          <w:szCs w:val="32"/>
          <w:lang w:eastAsia="ru-RU"/>
          <w14:ligatures w14:val="none"/>
        </w:rPr>
      </w:pPr>
      <w:r w:rsidRPr="00A4564B">
        <w:rPr>
          <w:rFonts w:ascii="Times New Roman" w:hAnsi="Times New Roman"/>
          <w:b/>
          <w:kern w:val="0"/>
          <w:sz w:val="28"/>
          <w:szCs w:val="28"/>
          <w:lang w:eastAsia="ru-RU"/>
          <w14:ligatures w14:val="none"/>
        </w:rPr>
        <w:t xml:space="preserve"> имени  Пескова Юрия Александровича</w:t>
      </w:r>
      <w:r w:rsidRPr="00A4564B">
        <w:rPr>
          <w:rFonts w:ascii="Times New Roman" w:hAnsi="Times New Roman"/>
          <w:b/>
          <w:kern w:val="0"/>
          <w:sz w:val="32"/>
          <w:szCs w:val="32"/>
          <w:lang w:eastAsia="ru-RU"/>
          <w14:ligatures w14:val="none"/>
        </w:rPr>
        <w:t xml:space="preserve"> »</w:t>
      </w:r>
    </w:p>
    <w:p w14:paraId="3C565E39" w14:textId="77777777" w:rsidR="00A4564B" w:rsidRPr="00A4564B" w:rsidRDefault="00A4564B" w:rsidP="00A4564B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kern w:val="0"/>
          <w:sz w:val="34"/>
          <w:szCs w:val="34"/>
          <w:lang w:eastAsia="ru-RU"/>
          <w14:ligatures w14:val="none"/>
        </w:rPr>
      </w:pPr>
    </w:p>
    <w:p w14:paraId="58698A8B" w14:textId="77777777" w:rsidR="00A4564B" w:rsidRPr="00A4564B" w:rsidRDefault="00A4564B" w:rsidP="00A4564B">
      <w:pPr>
        <w:autoSpaceDN w:val="0"/>
        <w:spacing w:after="0" w:line="240" w:lineRule="auto"/>
        <w:jc w:val="center"/>
        <w:rPr>
          <w:rFonts w:ascii="Times New Roman" w:hAnsi="Times New Roman"/>
          <w:b/>
          <w:kern w:val="0"/>
          <w:sz w:val="28"/>
          <w:szCs w:val="28"/>
          <w:lang w:eastAsia="ru-RU"/>
          <w14:ligatures w14:val="none"/>
        </w:rPr>
      </w:pPr>
    </w:p>
    <w:p w14:paraId="63F4EE88" w14:textId="77777777" w:rsidR="00A4564B" w:rsidRPr="00A4564B" w:rsidRDefault="00A4564B" w:rsidP="00A4564B">
      <w:pPr>
        <w:shd w:val="clear" w:color="auto" w:fill="FFFFFF"/>
        <w:autoSpaceDN w:val="0"/>
        <w:spacing w:after="0" w:line="240" w:lineRule="auto"/>
        <w:jc w:val="center"/>
        <w:rPr>
          <w:rFonts w:ascii="Times New Roman" w:hAnsi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466FB0CC" w14:textId="77777777" w:rsidR="00A4564B" w:rsidRPr="00A4564B" w:rsidRDefault="00A4564B" w:rsidP="00A4564B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hAnsi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45DE5056" w14:textId="77777777" w:rsidR="00A4564B" w:rsidRPr="00A4564B" w:rsidRDefault="00A4564B" w:rsidP="00A4564B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hAnsi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5BE8B7D5" w14:textId="77777777" w:rsidR="004771B3" w:rsidRPr="00A4564B" w:rsidRDefault="004771B3" w:rsidP="004771B3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hAnsi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4564B">
        <w:rPr>
          <w:rFonts w:ascii="Times New Roman" w:hAnsi="Times New Roman"/>
          <w:color w:val="000000"/>
          <w:kern w:val="0"/>
          <w:sz w:val="28"/>
          <w:szCs w:val="28"/>
          <w:lang w:eastAsia="ru-RU"/>
          <w14:ligatures w14:val="none"/>
        </w:rPr>
        <w:t>УТВЕРЖДАЮ</w:t>
      </w:r>
    </w:p>
    <w:p w14:paraId="09E13F2C" w14:textId="77777777" w:rsidR="004771B3" w:rsidRPr="00A4564B" w:rsidRDefault="004771B3" w:rsidP="004771B3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214137D4" w14:textId="77777777" w:rsidR="004771B3" w:rsidRPr="00A4564B" w:rsidRDefault="004771B3" w:rsidP="004771B3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hAnsi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4564B">
        <w:rPr>
          <w:rFonts w:ascii="Times New Roman" w:hAnsi="Times New Roman"/>
          <w:color w:val="000000"/>
          <w:kern w:val="0"/>
          <w:sz w:val="28"/>
          <w:szCs w:val="28"/>
          <w:lang w:eastAsia="ru-RU"/>
          <w14:ligatures w14:val="none"/>
        </w:rPr>
        <w:t>Директор лицея</w:t>
      </w:r>
    </w:p>
    <w:p w14:paraId="5E07865F" w14:textId="77777777" w:rsidR="004771B3" w:rsidRPr="00A4564B" w:rsidRDefault="004771B3" w:rsidP="004771B3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hAnsi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4564B">
        <w:rPr>
          <w:rFonts w:ascii="Times New Roman" w:hAnsi="Times New Roman"/>
          <w:color w:val="000000"/>
          <w:kern w:val="0"/>
          <w:sz w:val="28"/>
          <w:szCs w:val="28"/>
          <w:lang w:eastAsia="ru-RU"/>
          <w14:ligatures w14:val="none"/>
        </w:rPr>
        <w:t>_______________В.В. Яровой</w:t>
      </w:r>
    </w:p>
    <w:p w14:paraId="61BAD9DA" w14:textId="45B477A7" w:rsidR="004771B3" w:rsidRPr="00A4564B" w:rsidRDefault="004771B3" w:rsidP="004771B3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hAnsi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4564B">
        <w:rPr>
          <w:rFonts w:ascii="Times New Roman" w:hAnsi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Приказ от  </w:t>
      </w:r>
      <w:r w:rsidR="00CB1C40">
        <w:rPr>
          <w:rFonts w:ascii="Times New Roman" w:hAnsi="Times New Roman"/>
          <w:color w:val="000000"/>
          <w:kern w:val="0"/>
          <w:sz w:val="28"/>
          <w:szCs w:val="28"/>
          <w:lang w:eastAsia="ru-RU"/>
          <w14:ligatures w14:val="none"/>
        </w:rPr>
        <w:t>29</w:t>
      </w:r>
      <w:r w:rsidRPr="00A4564B">
        <w:rPr>
          <w:rFonts w:ascii="Times New Roman" w:hAnsi="Times New Roman"/>
          <w:color w:val="000000"/>
          <w:kern w:val="0"/>
          <w:sz w:val="28"/>
          <w:szCs w:val="28"/>
          <w:lang w:eastAsia="ru-RU"/>
          <w14:ligatures w14:val="none"/>
        </w:rPr>
        <w:t>.08.202</w:t>
      </w:r>
      <w:r>
        <w:rPr>
          <w:rFonts w:ascii="Times New Roman" w:hAnsi="Times New Roman"/>
          <w:color w:val="000000"/>
          <w:kern w:val="0"/>
          <w:sz w:val="28"/>
          <w:szCs w:val="28"/>
          <w:lang w:eastAsia="ru-RU"/>
          <w14:ligatures w14:val="none"/>
        </w:rPr>
        <w:t>5</w:t>
      </w:r>
      <w:r w:rsidRPr="00A4564B">
        <w:rPr>
          <w:rFonts w:ascii="Times New Roman" w:hAnsi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№ </w:t>
      </w:r>
      <w:r w:rsidR="00CB1C40">
        <w:rPr>
          <w:rFonts w:ascii="Times New Roman" w:hAnsi="Times New Roman"/>
          <w:color w:val="000000"/>
          <w:kern w:val="0"/>
          <w:sz w:val="28"/>
          <w:szCs w:val="28"/>
          <w:lang w:eastAsia="ru-RU"/>
          <w14:ligatures w14:val="none"/>
        </w:rPr>
        <w:t>57</w:t>
      </w:r>
      <w:r w:rsidRPr="00A4564B">
        <w:rPr>
          <w:rFonts w:ascii="Times New Roman" w:hAnsi="Times New Roman"/>
          <w:color w:val="000000"/>
          <w:kern w:val="0"/>
          <w:sz w:val="28"/>
          <w:szCs w:val="28"/>
          <w:lang w:eastAsia="ru-RU"/>
          <w14:ligatures w14:val="none"/>
        </w:rPr>
        <w:t xml:space="preserve">5 </w:t>
      </w:r>
    </w:p>
    <w:p w14:paraId="01CD2556" w14:textId="77777777" w:rsidR="00A4564B" w:rsidRPr="00A4564B" w:rsidRDefault="00A4564B" w:rsidP="00A4564B">
      <w:pPr>
        <w:shd w:val="clear" w:color="auto" w:fill="FFFFFF"/>
        <w:autoSpaceDN w:val="0"/>
        <w:spacing w:after="0" w:line="240" w:lineRule="auto"/>
        <w:jc w:val="center"/>
        <w:rPr>
          <w:rFonts w:ascii="Times New Roman" w:hAnsi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361E0133" w14:textId="77777777" w:rsidR="00A4564B" w:rsidRPr="00A4564B" w:rsidRDefault="00A4564B" w:rsidP="00A4564B">
      <w:pPr>
        <w:shd w:val="clear" w:color="auto" w:fill="FFFFFF"/>
        <w:autoSpaceDN w:val="0"/>
        <w:spacing w:after="0" w:line="240" w:lineRule="auto"/>
        <w:jc w:val="center"/>
        <w:rPr>
          <w:rFonts w:ascii="Times New Roman" w:hAnsi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3820DAC5" w14:textId="77777777" w:rsidR="00A4564B" w:rsidRPr="00A4564B" w:rsidRDefault="00A4564B" w:rsidP="00A4564B">
      <w:pPr>
        <w:shd w:val="clear" w:color="auto" w:fill="FFFFFF"/>
        <w:autoSpaceDN w:val="0"/>
        <w:spacing w:after="0" w:line="240" w:lineRule="auto"/>
        <w:jc w:val="center"/>
        <w:rPr>
          <w:rFonts w:ascii="Times New Roman" w:hAnsi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5F758EDB" w14:textId="77777777" w:rsidR="00A4564B" w:rsidRPr="00A4564B" w:rsidRDefault="00A4564B" w:rsidP="00A4564B">
      <w:pPr>
        <w:keepNext/>
        <w:autoSpaceDN w:val="0"/>
        <w:snapToGrid w:val="0"/>
        <w:spacing w:after="0" w:line="180" w:lineRule="atLeast"/>
        <w:jc w:val="center"/>
        <w:outlineLvl w:val="2"/>
        <w:rPr>
          <w:rFonts w:ascii="Times New Roman" w:hAnsi="Times New Roman"/>
          <w:b/>
          <w:kern w:val="0"/>
          <w:sz w:val="28"/>
          <w:szCs w:val="28"/>
          <w:lang w:eastAsia="ru-RU"/>
          <w14:ligatures w14:val="none"/>
        </w:rPr>
      </w:pPr>
    </w:p>
    <w:p w14:paraId="3BF658DA" w14:textId="77777777" w:rsidR="00A4564B" w:rsidRPr="00A4564B" w:rsidRDefault="00A4564B" w:rsidP="00A4564B">
      <w:pPr>
        <w:keepNext/>
        <w:autoSpaceDN w:val="0"/>
        <w:snapToGrid w:val="0"/>
        <w:spacing w:after="0" w:line="180" w:lineRule="atLeast"/>
        <w:jc w:val="center"/>
        <w:outlineLvl w:val="2"/>
        <w:rPr>
          <w:rFonts w:ascii="Times New Roman" w:hAnsi="Times New Roman"/>
          <w:b/>
          <w:kern w:val="0"/>
          <w:sz w:val="28"/>
          <w:szCs w:val="28"/>
          <w:lang w:eastAsia="ru-RU"/>
          <w14:ligatures w14:val="none"/>
        </w:rPr>
      </w:pPr>
      <w:r w:rsidRPr="00A4564B">
        <w:rPr>
          <w:rFonts w:ascii="Times New Roman" w:hAnsi="Times New Roman"/>
          <w:b/>
          <w:kern w:val="0"/>
          <w:sz w:val="28"/>
          <w:szCs w:val="28"/>
          <w:lang w:eastAsia="ru-RU"/>
          <w14:ligatures w14:val="none"/>
        </w:rPr>
        <w:t>РАБОЧАЯ  ПРОГРАММА</w:t>
      </w:r>
    </w:p>
    <w:p w14:paraId="74BB6F3F" w14:textId="77777777" w:rsidR="00A4564B" w:rsidRPr="00A4564B" w:rsidRDefault="00A4564B" w:rsidP="00A4564B">
      <w:pPr>
        <w:shd w:val="clear" w:color="auto" w:fill="FFFFFF"/>
        <w:autoSpaceDN w:val="0"/>
        <w:spacing w:after="0" w:line="240" w:lineRule="auto"/>
        <w:jc w:val="center"/>
        <w:rPr>
          <w:rFonts w:ascii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55A7ABBD" w14:textId="77777777" w:rsidR="00A4564B" w:rsidRPr="00A4564B" w:rsidRDefault="00A4564B" w:rsidP="00A4564B">
      <w:pPr>
        <w:shd w:val="clear" w:color="auto" w:fill="FFFFFF"/>
        <w:autoSpaceDN w:val="0"/>
        <w:spacing w:after="0" w:line="240" w:lineRule="auto"/>
        <w:rPr>
          <w:rFonts w:ascii="Times New Roman" w:hAnsi="Times New Roman"/>
          <w:b/>
          <w:bCs/>
          <w:color w:val="000000"/>
          <w:kern w:val="0"/>
          <w:sz w:val="28"/>
          <w:szCs w:val="28"/>
          <w:u w:val="single"/>
          <w:lang w:eastAsia="ru-RU"/>
          <w14:ligatures w14:val="none"/>
        </w:rPr>
      </w:pPr>
      <w:r w:rsidRPr="00A4564B">
        <w:rPr>
          <w:rFonts w:ascii="Times New Roman" w:hAnsi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По                               </w:t>
      </w:r>
      <w:r w:rsidRPr="00A4564B">
        <w:rPr>
          <w:rFonts w:ascii="Times New Roman" w:hAnsi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ЛИТЕРАТУРНОМУ ЧТЕНИЮ</w:t>
      </w:r>
    </w:p>
    <w:p w14:paraId="1C744236" w14:textId="77777777" w:rsidR="00A4564B" w:rsidRPr="00A4564B" w:rsidRDefault="00A4564B" w:rsidP="00A4564B">
      <w:pPr>
        <w:autoSpaceDN w:val="0"/>
        <w:spacing w:after="0" w:line="240" w:lineRule="auto"/>
        <w:rPr>
          <w:rFonts w:ascii="Times New Roman" w:hAnsi="Times New Roman"/>
          <w:kern w:val="0"/>
          <w:sz w:val="20"/>
          <w:szCs w:val="20"/>
          <w:lang w:eastAsia="ru-RU"/>
          <w14:ligatures w14:val="none"/>
        </w:rPr>
      </w:pPr>
    </w:p>
    <w:p w14:paraId="331CCF36" w14:textId="77777777" w:rsidR="00A4564B" w:rsidRPr="00A4564B" w:rsidRDefault="00A4564B" w:rsidP="00A4564B">
      <w:pPr>
        <w:autoSpaceDN w:val="0"/>
        <w:spacing w:after="0" w:line="240" w:lineRule="auto"/>
        <w:rPr>
          <w:rFonts w:ascii="Times New Roman" w:hAnsi="Times New Roman"/>
          <w:kern w:val="0"/>
          <w:sz w:val="16"/>
          <w:szCs w:val="16"/>
          <w:lang w:eastAsia="ru-RU"/>
          <w14:ligatures w14:val="none"/>
        </w:rPr>
      </w:pPr>
    </w:p>
    <w:p w14:paraId="734609EE" w14:textId="77777777" w:rsidR="00A4564B" w:rsidRPr="00A4564B" w:rsidRDefault="00A4564B" w:rsidP="00A4564B">
      <w:pPr>
        <w:autoSpaceDN w:val="0"/>
        <w:spacing w:after="0" w:line="240" w:lineRule="auto"/>
        <w:rPr>
          <w:rFonts w:ascii="Times New Roman" w:hAnsi="Times New Roman"/>
          <w:color w:val="FF0000"/>
          <w:kern w:val="0"/>
          <w:sz w:val="28"/>
          <w:szCs w:val="28"/>
          <w:lang w:eastAsia="ru-RU"/>
          <w14:ligatures w14:val="none"/>
        </w:rPr>
      </w:pPr>
      <w:r w:rsidRPr="00A4564B">
        <w:rPr>
          <w:rFonts w:ascii="Times New Roman" w:hAnsi="Times New Roman"/>
          <w:kern w:val="0"/>
          <w:sz w:val="28"/>
          <w:szCs w:val="28"/>
          <w:u w:val="single"/>
          <w:lang w:eastAsia="ru-RU"/>
          <w14:ligatures w14:val="none"/>
        </w:rPr>
        <w:t>Уровень образования (класс)</w:t>
      </w:r>
      <w:r w:rsidRPr="00A4564B">
        <w:rPr>
          <w:rFonts w:ascii="Times New Roman" w:hAnsi="Times New Roman"/>
          <w:kern w:val="0"/>
          <w:sz w:val="28"/>
          <w:szCs w:val="28"/>
          <w:lang w:eastAsia="ru-RU"/>
          <w14:ligatures w14:val="none"/>
        </w:rPr>
        <w:t xml:space="preserve"> : начальное общее, 3  класс</w:t>
      </w:r>
    </w:p>
    <w:p w14:paraId="5BEF721B" w14:textId="14F2CE27" w:rsidR="00A4564B" w:rsidRPr="00A4564B" w:rsidRDefault="00A4564B" w:rsidP="00A4564B">
      <w:pPr>
        <w:autoSpaceDN w:val="0"/>
        <w:spacing w:after="0" w:line="240" w:lineRule="auto"/>
        <w:rPr>
          <w:rFonts w:ascii="Times New Roman" w:hAnsi="Times New Roman"/>
          <w:kern w:val="0"/>
          <w:sz w:val="20"/>
          <w:szCs w:val="20"/>
          <w:lang w:eastAsia="ru-RU"/>
          <w14:ligatures w14:val="none"/>
        </w:rPr>
      </w:pPr>
      <w:r w:rsidRPr="00A4564B">
        <w:rPr>
          <w:rFonts w:ascii="Times New Roman" w:hAnsi="Times New Roman"/>
          <w:kern w:val="0"/>
          <w:sz w:val="24"/>
          <w:szCs w:val="24"/>
          <w:lang w:eastAsia="ru-RU"/>
          <w14:ligatures w14:val="none"/>
        </w:rPr>
        <w:t xml:space="preserve">               </w:t>
      </w:r>
    </w:p>
    <w:p w14:paraId="0BF95499" w14:textId="77777777" w:rsidR="00A4564B" w:rsidRPr="00A4564B" w:rsidRDefault="00A4564B" w:rsidP="00A4564B">
      <w:pPr>
        <w:autoSpaceDN w:val="0"/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  <w14:ligatures w14:val="none"/>
        </w:rPr>
      </w:pPr>
      <w:r w:rsidRPr="00A4564B">
        <w:rPr>
          <w:rFonts w:ascii="Times New Roman" w:hAnsi="Times New Roman"/>
          <w:kern w:val="0"/>
          <w:sz w:val="28"/>
          <w:szCs w:val="28"/>
          <w:u w:val="single"/>
          <w:lang w:eastAsia="ru-RU"/>
          <w14:ligatures w14:val="none"/>
        </w:rPr>
        <w:t>Количество часов</w:t>
      </w:r>
      <w:r w:rsidRPr="00A4564B">
        <w:rPr>
          <w:rFonts w:ascii="Times New Roman" w:hAnsi="Times New Roman"/>
          <w:kern w:val="0"/>
          <w:sz w:val="28"/>
          <w:szCs w:val="28"/>
          <w:lang w:eastAsia="ru-RU"/>
          <w14:ligatures w14:val="none"/>
        </w:rPr>
        <w:t xml:space="preserve">: 136           </w:t>
      </w:r>
    </w:p>
    <w:p w14:paraId="772F1C70" w14:textId="77777777" w:rsidR="00A4564B" w:rsidRPr="00A4564B" w:rsidRDefault="00A4564B" w:rsidP="00A4564B">
      <w:pPr>
        <w:autoSpaceDN w:val="0"/>
        <w:spacing w:after="0" w:line="240" w:lineRule="auto"/>
        <w:rPr>
          <w:rFonts w:ascii="Times New Roman" w:hAnsi="Times New Roman"/>
          <w:kern w:val="0"/>
          <w:sz w:val="20"/>
          <w:szCs w:val="20"/>
          <w:lang w:eastAsia="ru-RU"/>
          <w14:ligatures w14:val="none"/>
        </w:rPr>
      </w:pPr>
    </w:p>
    <w:p w14:paraId="6562F0FE" w14:textId="5755F391" w:rsidR="00A4564B" w:rsidRPr="003432E7" w:rsidRDefault="00A4564B" w:rsidP="00A4564B">
      <w:pPr>
        <w:shd w:val="clear" w:color="auto" w:fill="FFFFFF"/>
        <w:autoSpaceDN w:val="0"/>
        <w:spacing w:after="0" w:line="240" w:lineRule="auto"/>
        <w:rPr>
          <w:rFonts w:ascii="Times New Roman" w:hAnsi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4564B">
        <w:rPr>
          <w:rFonts w:ascii="Times New Roman" w:hAnsi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>Учитель:</w:t>
      </w:r>
      <w:r w:rsidRPr="00A4564B">
        <w:rPr>
          <w:rFonts w:ascii="Times New Roman" w:hAnsi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4564B">
        <w:rPr>
          <w:rFonts w:ascii="Times New Roman" w:hAnsi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 xml:space="preserve"> </w:t>
      </w:r>
      <w:r w:rsidR="00015BE0" w:rsidRPr="003432E7">
        <w:rPr>
          <w:rFonts w:ascii="Times New Roman" w:hAnsi="Times New Roman"/>
          <w:color w:val="000000"/>
          <w:kern w:val="0"/>
          <w:sz w:val="28"/>
          <w:szCs w:val="28"/>
          <w:lang w:eastAsia="ru-RU"/>
          <w14:ligatures w14:val="none"/>
        </w:rPr>
        <w:t>Гундарь Вера Михайловна, Жарикова Людмила Васильевна, Смирнова София Сергеевна, Субель Олеся Евгеньевна, Шморгалева Елена Валерьевна</w:t>
      </w:r>
    </w:p>
    <w:p w14:paraId="1FC4274D" w14:textId="77777777" w:rsidR="00A4564B" w:rsidRPr="00A4564B" w:rsidRDefault="00A4564B" w:rsidP="00A4564B">
      <w:pPr>
        <w:shd w:val="clear" w:color="auto" w:fill="FFFFFF"/>
        <w:autoSpaceDN w:val="0"/>
        <w:spacing w:after="0" w:line="240" w:lineRule="auto"/>
        <w:rPr>
          <w:rFonts w:ascii="Times New Roman" w:hAnsi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1B5CE4AA" w14:textId="77777777" w:rsidR="0098416C" w:rsidRDefault="0098416C" w:rsidP="00A4564B">
      <w:pPr>
        <w:shd w:val="clear" w:color="auto" w:fill="FFFFFF"/>
        <w:autoSpaceDN w:val="0"/>
        <w:spacing w:after="0" w:line="240" w:lineRule="auto"/>
        <w:rPr>
          <w:rFonts w:ascii="Times New Roman" w:hAnsi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</w:pPr>
    </w:p>
    <w:bookmarkEnd w:id="0"/>
    <w:p w14:paraId="6FEE7617" w14:textId="77777777" w:rsidR="004771B3" w:rsidRDefault="004771B3" w:rsidP="004771B3">
      <w:pPr>
        <w:widowControl w:val="0"/>
        <w:autoSpaceDE w:val="0"/>
        <w:autoSpaceDN w:val="0"/>
        <w:adjustRightInd w:val="0"/>
        <w:spacing w:after="0" w:line="276" w:lineRule="exact"/>
        <w:jc w:val="both"/>
        <w:rPr>
          <w:rFonts w:ascii="Times New Roman" w:hAnsi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</w:pPr>
      <w:r w:rsidRPr="00A4564B">
        <w:rPr>
          <w:rFonts w:ascii="Times New Roman" w:hAnsi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 xml:space="preserve">Программа разработана </w:t>
      </w:r>
    </w:p>
    <w:p w14:paraId="2A353D4E" w14:textId="77777777" w:rsidR="004771B3" w:rsidRDefault="004771B3" w:rsidP="004771B3">
      <w:pPr>
        <w:widowControl w:val="0"/>
        <w:autoSpaceDE w:val="0"/>
        <w:autoSpaceDN w:val="0"/>
        <w:adjustRightInd w:val="0"/>
        <w:spacing w:after="0" w:line="276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Федеральной рабочей программой по учебному предмету «Литературное  чтение», ФГОС-2021</w:t>
      </w:r>
    </w:p>
    <w:p w14:paraId="475C2740" w14:textId="77777777" w:rsidR="00A4564B" w:rsidRPr="00A4564B" w:rsidRDefault="00A4564B" w:rsidP="00A4564B">
      <w:pPr>
        <w:spacing w:after="0" w:line="276" w:lineRule="auto"/>
        <w:rPr>
          <w:kern w:val="0"/>
          <w14:ligatures w14:val="none"/>
        </w:rPr>
        <w:sectPr w:rsidR="00A4564B" w:rsidRPr="00A4564B">
          <w:pgSz w:w="11906" w:h="16383"/>
          <w:pgMar w:top="1134" w:right="850" w:bottom="1134" w:left="1701" w:header="720" w:footer="720" w:gutter="0"/>
          <w:cols w:space="720"/>
        </w:sectPr>
      </w:pPr>
    </w:p>
    <w:p w14:paraId="355AA515" w14:textId="77777777" w:rsidR="00A4564B" w:rsidRPr="0098416C" w:rsidRDefault="00A4564B" w:rsidP="00A4564B">
      <w:pPr>
        <w:spacing w:after="0" w:line="264" w:lineRule="auto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bookmarkStart w:id="2" w:name="block-7053969"/>
      <w:bookmarkEnd w:id="1"/>
      <w:r w:rsidRPr="0098416C">
        <w:rPr>
          <w:rFonts w:ascii="Times New Roman" w:hAnsi="Times New Roman" w:cs="Times New Roman"/>
          <w:b/>
          <w:color w:val="000000"/>
          <w:kern w:val="0"/>
          <w:sz w:val="28"/>
          <w:szCs w:val="28"/>
          <w14:ligatures w14:val="none"/>
        </w:rPr>
        <w:lastRenderedPageBreak/>
        <w:t xml:space="preserve">                                   Пояснительная записка</w:t>
      </w:r>
    </w:p>
    <w:p w14:paraId="717BE081" w14:textId="77777777" w:rsidR="00A4564B" w:rsidRPr="0098416C" w:rsidRDefault="00A4564B" w:rsidP="00A4564B">
      <w:pPr>
        <w:spacing w:after="0" w:line="264" w:lineRule="auto"/>
        <w:ind w:left="120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860B8D0" w14:textId="123E108C" w:rsidR="00A4564B" w:rsidRPr="0098416C" w:rsidRDefault="00A4564B" w:rsidP="0098416C">
      <w:pPr>
        <w:autoSpaceDE w:val="0"/>
        <w:autoSpaceDN w:val="0"/>
        <w:adjustRightInd w:val="0"/>
        <w:spacing w:after="0" w:line="413" w:lineRule="exact"/>
        <w:ind w:firstLine="600"/>
        <w:jc w:val="both"/>
        <w:rPr>
          <w:rFonts w:ascii="Times New Roman" w:eastAsia="Times New Roman" w:hAnsi="Times New Roman" w:cs="Times New Roman"/>
          <w:bCs/>
          <w:spacing w:val="-10"/>
          <w:kern w:val="0"/>
          <w:sz w:val="28"/>
          <w:szCs w:val="28"/>
          <w:lang w:eastAsia="ru-RU"/>
          <w14:ligatures w14:val="none"/>
        </w:rPr>
      </w:pPr>
      <w:r w:rsidRPr="0098416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</w:t>
      </w:r>
      <w:r w:rsidRPr="0098416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Рабочая программа по учебному предмету «Литературное чтение»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образования, Федеральной образовательной программы начального общего образования Федеральной рабочей программы по учебному предмету «Литературное чтение»,</w:t>
      </w:r>
      <w:r w:rsidRPr="009841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bookmarkStart w:id="3" w:name="_Hlk144728476"/>
      <w:r w:rsidRPr="009841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УМК «Школа России»   для  1- 4  классов для общеобразовательных учреждений под редакцией  </w:t>
      </w:r>
      <w:bookmarkEnd w:id="3"/>
      <w:r w:rsidRPr="0098416C">
        <w:rPr>
          <w:rFonts w:ascii="Times New Roman" w:eastAsia="Times New Roman" w:hAnsi="Times New Roman" w:cs="Times New Roman"/>
          <w:bCs/>
          <w:spacing w:val="-10"/>
          <w:kern w:val="0"/>
          <w:sz w:val="28"/>
          <w:szCs w:val="28"/>
          <w:lang w:eastAsia="ru-RU"/>
          <w14:ligatures w14:val="none"/>
        </w:rPr>
        <w:t>Л.Ф. Климановой, В.Г. Горецкого, М.В. Головановой, Л.А. Виноградской, М.В. Бойкиной.,</w:t>
      </w:r>
      <w:r w:rsidRPr="0098416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а также ориентирована на целевые приоритеты, сформулированные в федеральной рабочей программе воспитания.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14:paraId="719ED874" w14:textId="77777777" w:rsidR="00A4564B" w:rsidRPr="0098416C" w:rsidRDefault="00A4564B" w:rsidP="0098416C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14:paraId="75E2D29F" w14:textId="77777777" w:rsidR="00A4564B" w:rsidRPr="0098416C" w:rsidRDefault="00A4564B" w:rsidP="00A4564B">
      <w:pPr>
        <w:autoSpaceDE w:val="0"/>
        <w:autoSpaceDN w:val="0"/>
        <w:adjustRightInd w:val="0"/>
        <w:spacing w:after="0" w:line="413" w:lineRule="exact"/>
        <w:rPr>
          <w:rFonts w:ascii="Times New Roman" w:eastAsia="Times New Roman" w:hAnsi="Times New Roman" w:cs="Times New Roman"/>
          <w:bCs/>
          <w:spacing w:val="-10"/>
          <w:kern w:val="0"/>
          <w:sz w:val="28"/>
          <w:szCs w:val="28"/>
          <w:lang w:eastAsia="ru-RU"/>
          <w14:ligatures w14:val="none"/>
        </w:rPr>
      </w:pPr>
      <w:r w:rsidRPr="009841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</w:t>
      </w:r>
    </w:p>
    <w:p w14:paraId="19B720F7" w14:textId="77777777" w:rsidR="00A4564B" w:rsidRPr="0098416C" w:rsidRDefault="00A4564B" w:rsidP="004771B3">
      <w:pPr>
        <w:spacing w:after="0" w:line="240" w:lineRule="auto"/>
        <w:ind w:left="426"/>
        <w:rPr>
          <w:rFonts w:ascii="Times New Roman" w:eastAsiaTheme="minorEastAsia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bookmarkStart w:id="4" w:name="_Hlk144728551"/>
      <w:bookmarkStart w:id="5" w:name="_Hlk144533359"/>
      <w:r w:rsidRPr="0098416C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</w:t>
      </w:r>
      <w:r w:rsidRPr="009841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</w:t>
      </w:r>
      <w:r w:rsidRPr="0098416C">
        <w:rPr>
          <w:rFonts w:ascii="Times New Roman" w:eastAsiaTheme="minorEastAsia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Рабочая программа разработана в соответствии:</w:t>
      </w:r>
    </w:p>
    <w:p w14:paraId="2178594E" w14:textId="4E89412E" w:rsidR="00A4564B" w:rsidRPr="004771B3" w:rsidRDefault="00A4564B" w:rsidP="004771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98416C">
        <w:rPr>
          <w:rFonts w:ascii="Times New Roman" w:eastAsiaTheme="minorEastAsia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п.2, пп.3.6,3.7, п.7 ст 28, пп.9,10 ст 2. </w:t>
      </w:r>
      <w:r w:rsidRPr="0098416C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Федерального закона от 29 декабря 2012 г. № 273-ФЗ «Об образовании в Российской Федерации</w:t>
      </w:r>
      <w:r w:rsidR="00F651A1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EDB2F87" w14:textId="340588F1" w:rsidR="00F651A1" w:rsidRPr="004771B3" w:rsidRDefault="00F651A1" w:rsidP="004771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bookmarkStart w:id="6" w:name="_Hlk207113800"/>
      <w:r w:rsidRPr="004771B3">
        <w:rPr>
          <w:rFonts w:ascii="Times New Roman" w:eastAsia="Calibri" w:hAnsi="Times New Roman" w:cs="Times New Roman"/>
          <w:sz w:val="28"/>
          <w:szCs w:val="28"/>
        </w:rPr>
        <w:t>Приказ Минпросвещения России от 09.10.2024 N 704 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</w:t>
      </w:r>
      <w:bookmarkEnd w:id="6"/>
    </w:p>
    <w:p w14:paraId="2106DA4F" w14:textId="77777777" w:rsidR="00A4564B" w:rsidRPr="0098416C" w:rsidRDefault="00A4564B" w:rsidP="004771B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98416C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Порядком организации и осуществления образовательной деятельности по основным общеобразовательным программам -образовательным программам начального общего, основного общего и среднего общего образования, утвержденным приказом Минпросвещения от 22.03.2021 № 115,</w:t>
      </w:r>
    </w:p>
    <w:p w14:paraId="1EF1BB6E" w14:textId="77777777" w:rsidR="00A4564B" w:rsidRPr="0098416C" w:rsidRDefault="00A4564B" w:rsidP="004771B3">
      <w:pPr>
        <w:numPr>
          <w:ilvl w:val="0"/>
          <w:numId w:val="7"/>
        </w:numPr>
        <w:spacing w:after="200" w:line="276" w:lineRule="auto"/>
        <w:ind w:left="426"/>
        <w:contextualSpacing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ФГОС  начального общего образования, утвержденный приказом Минпросвещения от 31.05.2021 № 286,</w:t>
      </w:r>
      <w:r w:rsidRPr="0098416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3AB01D50" w14:textId="77777777" w:rsidR="00A4564B" w:rsidRPr="0098416C" w:rsidRDefault="00A4564B" w:rsidP="004771B3">
      <w:pPr>
        <w:numPr>
          <w:ilvl w:val="0"/>
          <w:numId w:val="7"/>
        </w:numPr>
        <w:spacing w:after="200" w:line="276" w:lineRule="auto"/>
        <w:ind w:left="426"/>
        <w:contextualSpacing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eastAsiaTheme="minorEastAsia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Стратегией развития воспитания в Российской Федерации на период до 2025 года (распоряжение Правительства Российской Федерации от 29 мая 2015 года № 996-р), </w:t>
      </w:r>
    </w:p>
    <w:p w14:paraId="1161624D" w14:textId="77777777" w:rsidR="00A4564B" w:rsidRPr="0098416C" w:rsidRDefault="00A4564B" w:rsidP="004771B3">
      <w:pPr>
        <w:numPr>
          <w:ilvl w:val="0"/>
          <w:numId w:val="7"/>
        </w:numPr>
        <w:spacing w:after="200" w:line="276" w:lineRule="auto"/>
        <w:ind w:left="426"/>
        <w:contextualSpacing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eastAsiaTheme="minorEastAsia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Программой воспитания МБОУ «Лицей №69», </w:t>
      </w:r>
    </w:p>
    <w:p w14:paraId="6004EE73" w14:textId="77777777" w:rsidR="00A4564B" w:rsidRPr="0098416C" w:rsidRDefault="00A4564B" w:rsidP="004771B3">
      <w:pPr>
        <w:numPr>
          <w:ilvl w:val="0"/>
          <w:numId w:val="7"/>
        </w:numPr>
        <w:spacing w:after="200" w:line="276" w:lineRule="auto"/>
        <w:ind w:left="426"/>
        <w:contextualSpacing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Основной образовательной программой </w:t>
      </w:r>
      <w:r w:rsidRPr="0098416C">
        <w:rPr>
          <w:rFonts w:ascii="Times New Roman" w:eastAsiaTheme="minorEastAsia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МБОУ «Лицей №69»</w:t>
      </w:r>
    </w:p>
    <w:bookmarkEnd w:id="4"/>
    <w:p w14:paraId="383CA0BF" w14:textId="77777777" w:rsidR="00A4564B" w:rsidRPr="0098416C" w:rsidRDefault="00A4564B" w:rsidP="00A4564B">
      <w:pPr>
        <w:spacing w:after="0" w:line="264" w:lineRule="auto"/>
        <w:ind w:left="1350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bookmarkEnd w:id="5"/>
    <w:p w14:paraId="6AE47718" w14:textId="0DC4512A" w:rsidR="00A4564B" w:rsidRPr="0098416C" w:rsidRDefault="00A4564B" w:rsidP="00A4564B">
      <w:pPr>
        <w:spacing w:after="0" w:line="264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Общая характеристика учебного предмета</w:t>
      </w:r>
    </w:p>
    <w:p w14:paraId="59B9BEDD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</w:pPr>
    </w:p>
    <w:p w14:paraId="45DC1AE6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98416C">
        <w:rPr>
          <w:rFonts w:ascii="Times New Roman" w:hAnsi="Times New Roman" w:cs="Times New Roman"/>
          <w:color w:val="333333"/>
          <w:kern w:val="0"/>
          <w:sz w:val="28"/>
          <w:szCs w:val="28"/>
          <w14:ligatures w14:val="none"/>
        </w:rPr>
        <w:t xml:space="preserve">рабочей 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программе воспитания.</w:t>
      </w:r>
    </w:p>
    <w:p w14:paraId="2800B1A3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14:paraId="3DAB8A04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14:paraId="78DA8016" w14:textId="77777777" w:rsidR="00A4564B" w:rsidRPr="0098416C" w:rsidRDefault="00A4564B" w:rsidP="00A4564B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kern w:val="0"/>
          <w:sz w:val="28"/>
          <w:szCs w:val="28"/>
          <w14:ligatures w14:val="none"/>
        </w:rPr>
      </w:pPr>
    </w:p>
    <w:p w14:paraId="7170B484" w14:textId="77777777" w:rsidR="00A4564B" w:rsidRPr="0098416C" w:rsidRDefault="00A4564B" w:rsidP="00A4564B">
      <w:pPr>
        <w:spacing w:after="0" w:line="264" w:lineRule="auto"/>
        <w:ind w:left="120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b/>
          <w:color w:val="000000"/>
          <w:kern w:val="0"/>
          <w:sz w:val="28"/>
          <w:szCs w:val="28"/>
          <w14:ligatures w14:val="none"/>
        </w:rPr>
        <w:t xml:space="preserve">                  Цели и задачи изучения учебного предмета </w:t>
      </w:r>
    </w:p>
    <w:p w14:paraId="0BCA14C8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28BF4A0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14:paraId="2E349244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lastRenderedPageBreak/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14:paraId="31DC0303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Достижение цели изучения литературного чтения определяется решением следующих задач:</w:t>
      </w:r>
    </w:p>
    <w:p w14:paraId="606C486E" w14:textId="77777777" w:rsidR="00A4564B" w:rsidRPr="0098416C" w:rsidRDefault="00A4564B" w:rsidP="00A4564B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14:paraId="35238299" w14:textId="77777777" w:rsidR="00A4564B" w:rsidRPr="0098416C" w:rsidRDefault="00A4564B" w:rsidP="00A4564B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достижение необходимого для продолжения образования уровня общего речевого развития;</w:t>
      </w:r>
    </w:p>
    <w:p w14:paraId="2E55EADE" w14:textId="77777777" w:rsidR="00A4564B" w:rsidRPr="0098416C" w:rsidRDefault="00A4564B" w:rsidP="00A4564B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14:paraId="312024D6" w14:textId="77777777" w:rsidR="00A4564B" w:rsidRPr="0098416C" w:rsidRDefault="00A4564B" w:rsidP="00A4564B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14:paraId="3931E595" w14:textId="77777777" w:rsidR="00A4564B" w:rsidRPr="0098416C" w:rsidRDefault="00A4564B" w:rsidP="00A4564B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14:paraId="4A4155AD" w14:textId="77777777" w:rsidR="00A4564B" w:rsidRPr="0098416C" w:rsidRDefault="00A4564B" w:rsidP="00A4564B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14:paraId="4780B1CD" w14:textId="77777777" w:rsidR="00A4564B" w:rsidRPr="0098416C" w:rsidRDefault="00A4564B" w:rsidP="00A4564B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  <w14:ligatures w14:val="none"/>
        </w:rPr>
        <w:t>для решения учебных задач.</w:t>
      </w:r>
    </w:p>
    <w:p w14:paraId="2F31EB27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14:paraId="2916FD4D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98416C">
        <w:rPr>
          <w:rFonts w:ascii="Times New Roman" w:hAnsi="Times New Roman" w:cs="Times New Roman"/>
          <w:color w:val="FF0000"/>
          <w:kern w:val="0"/>
          <w:sz w:val="28"/>
          <w:szCs w:val="28"/>
          <w14:ligatures w14:val="none"/>
        </w:rPr>
        <w:t>.</w:t>
      </w:r>
    </w:p>
    <w:p w14:paraId="72004D69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lastRenderedPageBreak/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14:paraId="10A69834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52012771" w14:textId="77777777" w:rsidR="0098416C" w:rsidRDefault="00A4564B" w:rsidP="00A4564B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kern w:val="0"/>
          <w:sz w:val="28"/>
          <w:szCs w:val="28"/>
          <w14:ligatures w14:val="none"/>
        </w:rPr>
      </w:pPr>
      <w:bookmarkStart w:id="7" w:name="_Hlk144728600"/>
      <w:r w:rsidRPr="0098416C">
        <w:rPr>
          <w:rFonts w:ascii="Times New Roman" w:hAnsi="Times New Roman" w:cs="Times New Roman"/>
          <w:b/>
          <w:color w:val="000000"/>
          <w:kern w:val="0"/>
          <w:sz w:val="28"/>
          <w:szCs w:val="28"/>
          <w14:ligatures w14:val="none"/>
        </w:rPr>
        <w:t xml:space="preserve">                  </w:t>
      </w:r>
    </w:p>
    <w:p w14:paraId="6229BB76" w14:textId="1152F6E4" w:rsidR="00A4564B" w:rsidRPr="0098416C" w:rsidRDefault="00A4564B" w:rsidP="0098416C">
      <w:pPr>
        <w:spacing w:after="0" w:line="264" w:lineRule="auto"/>
        <w:ind w:left="120"/>
        <w:jc w:val="center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b/>
          <w:color w:val="000000"/>
          <w:kern w:val="0"/>
          <w:sz w:val="28"/>
          <w:szCs w:val="28"/>
          <w14:ligatures w14:val="none"/>
        </w:rPr>
        <w:t>Место учебного предмета в учебном плане</w:t>
      </w:r>
    </w:p>
    <w:p w14:paraId="76097D06" w14:textId="77777777" w:rsidR="00A4564B" w:rsidRPr="0098416C" w:rsidRDefault="00A4564B" w:rsidP="00A4564B">
      <w:pPr>
        <w:spacing w:after="0" w:line="264" w:lineRule="auto"/>
        <w:ind w:left="120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50E433E" w14:textId="655AFF9B" w:rsidR="00A4564B" w:rsidRPr="0098416C" w:rsidRDefault="00A4564B" w:rsidP="0098416C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Предмет «Литературное чтение» </w:t>
      </w:r>
      <w:r w:rsidRPr="0098416C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изучается на </w:t>
      </w:r>
      <w:r w:rsidR="00066CD8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уровне</w:t>
      </w:r>
      <w:r w:rsidRPr="0098416C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 начального общего образования в качестве обязательного предмета в 1-4 классах                                                                                                                                  и 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преемственен по отношению к предмету «Литература», который изучается в основной школе.</w:t>
      </w:r>
      <w:bookmarkStart w:id="8" w:name="_Hlk144041053"/>
    </w:p>
    <w:p w14:paraId="6F36894C" w14:textId="77777777" w:rsidR="00A4564B" w:rsidRPr="0098416C" w:rsidRDefault="00A4564B" w:rsidP="0098416C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98416C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 В соответствии с требованиями Федерального государственного образовательного стандарта начального общего образования на изучение предмета в учебном плане МБОУ «Лицей   №69»  отводится: 4 часа в неделю, в год – 136 часов.</w:t>
      </w:r>
    </w:p>
    <w:p w14:paraId="1A3E1868" w14:textId="5B72DA84" w:rsidR="00A4564B" w:rsidRPr="0098416C" w:rsidRDefault="00A4564B" w:rsidP="0098416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98416C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          В соответствии с расписанием  учебных занятий в МБОУ «Лицей №69» и календарным учебным графиком МБОУ  «Лицей №69» в 202</w:t>
      </w:r>
      <w:r w:rsidR="00015BE0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5</w:t>
      </w:r>
      <w:r w:rsidRPr="0098416C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-202</w:t>
      </w:r>
      <w:r w:rsidR="00015BE0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6</w:t>
      </w:r>
      <w:r w:rsidRPr="0098416C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   учебном году  запланировано  проведение    136 часов.  </w:t>
      </w:r>
      <w:r w:rsidRPr="0098416C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Программа будет выполнена за счет сокращения тем, данных на повторение.</w:t>
      </w:r>
    </w:p>
    <w:p w14:paraId="5B3B018E" w14:textId="77777777" w:rsidR="00A4564B" w:rsidRPr="0098416C" w:rsidRDefault="00A4564B" w:rsidP="0098416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tbl>
      <w:tblPr>
        <w:tblW w:w="89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6"/>
        <w:gridCol w:w="5049"/>
      </w:tblGrid>
      <w:tr w:rsidR="00A4564B" w:rsidRPr="0098416C" w14:paraId="65E712B3" w14:textId="77777777" w:rsidTr="008C008C">
        <w:trPr>
          <w:trHeight w:val="612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1B79223" w14:textId="77777777" w:rsidR="00A4564B" w:rsidRPr="0098416C" w:rsidRDefault="00A4564B" w:rsidP="00A4564B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98416C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14:ligatures w14:val="none"/>
              </w:rPr>
              <w:t xml:space="preserve">                      Класс</w:t>
            </w:r>
          </w:p>
        </w:tc>
        <w:tc>
          <w:tcPr>
            <w:tcW w:w="504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A6DEB41" w14:textId="77777777" w:rsidR="00A4564B" w:rsidRPr="0098416C" w:rsidRDefault="00A4564B" w:rsidP="00A4564B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98416C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14:ligatures w14:val="none"/>
              </w:rPr>
              <w:t xml:space="preserve">                                  За год</w:t>
            </w:r>
          </w:p>
        </w:tc>
      </w:tr>
      <w:tr w:rsidR="00A4564B" w:rsidRPr="0098416C" w14:paraId="5DF02EC8" w14:textId="77777777" w:rsidTr="008C008C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CC55822" w14:textId="77777777" w:rsidR="00A4564B" w:rsidRPr="0098416C" w:rsidRDefault="00A4564B" w:rsidP="00A4564B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98416C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14:ligatures w14:val="none"/>
              </w:rPr>
              <w:t>3 «А»</w:t>
            </w:r>
          </w:p>
        </w:tc>
        <w:tc>
          <w:tcPr>
            <w:tcW w:w="504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9D2FAE6" w14:textId="77777777" w:rsidR="00A4564B" w:rsidRPr="0098416C" w:rsidRDefault="00A4564B" w:rsidP="00A456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A4564B" w:rsidRPr="0098416C" w14:paraId="25137365" w14:textId="77777777" w:rsidTr="008C008C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23F97B4" w14:textId="77777777" w:rsidR="00A4564B" w:rsidRPr="0098416C" w:rsidRDefault="00A4564B" w:rsidP="00A4564B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98416C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14:ligatures w14:val="none"/>
              </w:rPr>
              <w:t>3 «Б»</w:t>
            </w:r>
          </w:p>
        </w:tc>
        <w:tc>
          <w:tcPr>
            <w:tcW w:w="504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CABC78E" w14:textId="77777777" w:rsidR="00A4564B" w:rsidRPr="0098416C" w:rsidRDefault="00A4564B" w:rsidP="00A456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A4564B" w:rsidRPr="0098416C" w14:paraId="68D3A4BC" w14:textId="77777777" w:rsidTr="008C008C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3EB73D" w14:textId="77777777" w:rsidR="00A4564B" w:rsidRPr="0098416C" w:rsidRDefault="00A4564B" w:rsidP="00A4564B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98416C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14:ligatures w14:val="none"/>
              </w:rPr>
              <w:t>3 «В»</w:t>
            </w:r>
          </w:p>
        </w:tc>
        <w:tc>
          <w:tcPr>
            <w:tcW w:w="504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F089F49" w14:textId="77777777" w:rsidR="00A4564B" w:rsidRPr="0098416C" w:rsidRDefault="00A4564B" w:rsidP="00A456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A4564B" w:rsidRPr="0098416C" w14:paraId="00949DAA" w14:textId="77777777" w:rsidTr="008C008C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A63ABBF" w14:textId="77777777" w:rsidR="00A4564B" w:rsidRPr="0098416C" w:rsidRDefault="00A4564B" w:rsidP="00A4564B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98416C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14:ligatures w14:val="none"/>
              </w:rPr>
              <w:t>3  «Г»</w:t>
            </w:r>
          </w:p>
        </w:tc>
        <w:tc>
          <w:tcPr>
            <w:tcW w:w="504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CC083FE" w14:textId="77777777" w:rsidR="00A4564B" w:rsidRPr="0098416C" w:rsidRDefault="00A4564B" w:rsidP="00A456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A4564B" w:rsidRPr="0098416C" w14:paraId="0D6CD1E3" w14:textId="77777777" w:rsidTr="008C008C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7135EF" w14:textId="77777777" w:rsidR="00A4564B" w:rsidRPr="0098416C" w:rsidRDefault="00A4564B" w:rsidP="00A4564B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98416C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14:ligatures w14:val="none"/>
              </w:rPr>
              <w:t>3 «Д»</w:t>
            </w:r>
          </w:p>
        </w:tc>
        <w:tc>
          <w:tcPr>
            <w:tcW w:w="504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22EEDFC" w14:textId="77777777" w:rsidR="00A4564B" w:rsidRPr="0098416C" w:rsidRDefault="00A4564B" w:rsidP="00A456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bookmarkEnd w:id="7"/>
    </w:tbl>
    <w:p w14:paraId="22BCB653" w14:textId="77777777" w:rsidR="00A4564B" w:rsidRPr="0098416C" w:rsidRDefault="00A4564B" w:rsidP="00A4564B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bookmarkEnd w:id="8"/>
    <w:p w14:paraId="3CAB6538" w14:textId="77777777" w:rsidR="00A4564B" w:rsidRPr="0098416C" w:rsidRDefault="00A4564B" w:rsidP="00A4564B">
      <w:pPr>
        <w:spacing w:after="200" w:line="276" w:lineRule="auto"/>
        <w:rPr>
          <w:rFonts w:ascii="Times New Roman" w:hAnsi="Times New Roman" w:cs="Times New Roman"/>
          <w:kern w:val="0"/>
          <w:sz w:val="28"/>
          <w:szCs w:val="28"/>
          <w14:ligatures w14:val="none"/>
        </w:rPr>
        <w:sectPr w:rsidR="00A4564B" w:rsidRPr="0098416C">
          <w:pgSz w:w="11906" w:h="16383"/>
          <w:pgMar w:top="1134" w:right="850" w:bottom="1134" w:left="1701" w:header="720" w:footer="720" w:gutter="0"/>
          <w:cols w:space="720"/>
        </w:sectPr>
      </w:pPr>
    </w:p>
    <w:p w14:paraId="1656F1BC" w14:textId="77777777" w:rsidR="00A4564B" w:rsidRPr="0098416C" w:rsidRDefault="00A4564B" w:rsidP="00A4564B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kern w:val="0"/>
          <w:sz w:val="28"/>
          <w:szCs w:val="28"/>
          <w14:ligatures w14:val="none"/>
        </w:rPr>
      </w:pPr>
      <w:bookmarkStart w:id="9" w:name="block-7053967"/>
      <w:bookmarkEnd w:id="2"/>
      <w:r w:rsidRPr="0098416C">
        <w:rPr>
          <w:rFonts w:ascii="Times New Roman" w:hAnsi="Times New Roman" w:cs="Times New Roman"/>
          <w:b/>
          <w:color w:val="000000"/>
          <w:kern w:val="0"/>
          <w:sz w:val="28"/>
          <w:szCs w:val="28"/>
          <w14:ligatures w14:val="none"/>
        </w:rPr>
        <w:lastRenderedPageBreak/>
        <w:t xml:space="preserve">                                    Содержание учебного предмета</w:t>
      </w:r>
    </w:p>
    <w:p w14:paraId="20846B5A" w14:textId="77777777" w:rsidR="00A4564B" w:rsidRPr="0098416C" w:rsidRDefault="00A4564B" w:rsidP="00A4564B">
      <w:p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3171C10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i/>
          <w:color w:val="000000"/>
          <w:kern w:val="0"/>
          <w:sz w:val="28"/>
          <w:szCs w:val="28"/>
          <w14:ligatures w14:val="none"/>
        </w:rPr>
        <w:t>О Родине и её истории.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  <w14:ligatures w14:val="none"/>
        </w:rPr>
        <w:t>I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14:paraId="789C4669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Произведения для чтения: К.Д. Ушинский «Наше отечество», М.М. Пришвин «Моя Родина», С.А. Васильев «Россия», Н.П. Кончаловская «Наша древняя столица» (отрывки) ‌</w:t>
      </w:r>
      <w:bookmarkStart w:id="10" w:name="96e70618-7a1d-4135-8fd3-a8d5b625e8a7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и другое (по выбору)</w:t>
      </w:r>
      <w:bookmarkEnd w:id="10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‌.</w:t>
      </w:r>
    </w:p>
    <w:p w14:paraId="1E46179E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i/>
          <w:color w:val="000000"/>
          <w:kern w:val="0"/>
          <w:sz w:val="28"/>
          <w:szCs w:val="28"/>
          <w14:ligatures w14:val="none"/>
        </w:rPr>
        <w:t xml:space="preserve">Фольклор (устное народное творчество). 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Круг чтения: малые жанры фольклора (пословицы, потешки,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14:paraId="0204CA6A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i/>
          <w:color w:val="000000"/>
          <w:kern w:val="0"/>
          <w:sz w:val="28"/>
          <w:szCs w:val="28"/>
          <w14:ligatures w14:val="none"/>
        </w:rPr>
        <w:t>Фольклорная сказка как отражение общечеловеческих ценностей и нравственных правил.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Билибина ‌</w:t>
      </w:r>
      <w:bookmarkStart w:id="11" w:name="6dc3c912-0f6b-44b2-87fb-4fa8c0a8ddd8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и др.)</w:t>
      </w:r>
      <w:bookmarkEnd w:id="11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‌. Отражение в сказках народного быта и культуры. Составление плана сказки.</w:t>
      </w:r>
    </w:p>
    <w:p w14:paraId="0CD5F8F6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i/>
          <w:color w:val="000000"/>
          <w:kern w:val="0"/>
          <w:sz w:val="28"/>
          <w:szCs w:val="28"/>
          <w14:ligatures w14:val="none"/>
        </w:rPr>
        <w:t>Круг чтения: народная песня.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14:paraId="07BCAE8B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lastRenderedPageBreak/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12" w:name="2d4a2950-b4e9-4f16-a8a6-487d5016001d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и другие (по выбору)</w:t>
      </w:r>
      <w:bookmarkEnd w:id="12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‌.</w:t>
      </w:r>
    </w:p>
    <w:p w14:paraId="6C80C54E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i/>
          <w:color w:val="000000"/>
          <w:kern w:val="0"/>
          <w:sz w:val="28"/>
          <w:szCs w:val="28"/>
          <w14:ligatures w14:val="none"/>
        </w:rPr>
        <w:t xml:space="preserve">Творчество А. С. Пушкина. 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князе Гвидоне Салтановиче и о прекрасной царевне Лебеди» ‌</w:t>
      </w:r>
      <w:bookmarkStart w:id="13" w:name="80f00626-952e-41bd-9beb-6d0f5fe1ba6b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и другие по выбору)</w:t>
      </w:r>
      <w:bookmarkEnd w:id="13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Билибин – иллюстратор сказок А. С. Пушкина.</w:t>
      </w:r>
    </w:p>
    <w:p w14:paraId="231E2279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Произведения для чтения: А.С. Пушкин «Сказка о царе Салтане, о сыне его славном и могучем богатыре князе Гвидоне Салтановиче и о прекрасной царевне Лебеди», «В тот год осенняя погода…», «Опрятней модного паркета…» ‌</w:t>
      </w:r>
      <w:bookmarkStart w:id="14" w:name="db43cb12-75a1-43f5-b252-1995adfd2fff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и другие (по выбору)</w:t>
      </w:r>
      <w:bookmarkEnd w:id="14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‌.</w:t>
      </w:r>
    </w:p>
    <w:p w14:paraId="561D4682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i/>
          <w:color w:val="000000"/>
          <w:kern w:val="0"/>
          <w:sz w:val="28"/>
          <w:szCs w:val="28"/>
          <w14:ligatures w14:val="none"/>
        </w:rPr>
        <w:t>Творчество И. А. Крылова.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15" w:name="99ba0051-1be8-4e8f-b0dd-a10143c31c81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(не менее двух)</w:t>
      </w:r>
      <w:bookmarkEnd w:id="15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14:paraId="3C26DF2A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Произведения для чтения: И.А. Крылов «Ворона и Лисица», «Лисица и виноград», «Мартышка и очки» ‌</w:t>
      </w:r>
      <w:bookmarkStart w:id="16" w:name="738a01c7-d12e-4abb-aa19-15d8e09af024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и другие (по выбору)</w:t>
      </w:r>
      <w:bookmarkEnd w:id="16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‌.</w:t>
      </w:r>
    </w:p>
    <w:p w14:paraId="3A4C245A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i/>
          <w:color w:val="000000"/>
          <w:kern w:val="0"/>
          <w:sz w:val="28"/>
          <w:szCs w:val="28"/>
          <w14:ligatures w14:val="none"/>
        </w:rPr>
        <w:t>Картины природы в произведениях поэтов и писателей Х</w:t>
      </w:r>
      <w:r w:rsidRPr="0098416C">
        <w:rPr>
          <w:rFonts w:ascii="Times New Roman" w:hAnsi="Times New Roman" w:cs="Times New Roman"/>
          <w:i/>
          <w:color w:val="000000"/>
          <w:kern w:val="0"/>
          <w:sz w:val="28"/>
          <w:szCs w:val="28"/>
          <w:lang w:val="en-US"/>
          <w14:ligatures w14:val="none"/>
        </w:rPr>
        <w:t>I</w:t>
      </w:r>
      <w:r w:rsidRPr="0098416C">
        <w:rPr>
          <w:rFonts w:ascii="Times New Roman" w:hAnsi="Times New Roman" w:cs="Times New Roman"/>
          <w:i/>
          <w:color w:val="000000"/>
          <w:kern w:val="0"/>
          <w:sz w:val="28"/>
          <w:szCs w:val="28"/>
          <w14:ligatures w14:val="none"/>
        </w:rPr>
        <w:t>Х–ХХ веков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17" w:name="a8556af8-9a03-49c3-b8c8-d0217dccd1c5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(не менее пяти авторов по выбору)</w:t>
      </w:r>
      <w:bookmarkEnd w:id="17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‌: Ф. И. Тютчева, А. А. Фета, А. Н. Майкова, Н. А. Некрасова, А. А. Блока, И. А. Бунина, ‌</w:t>
      </w:r>
      <w:bookmarkStart w:id="18" w:name="236d15e5-7adb-4fc2-919e-678797fd1898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С. А. Есенина, А. П. Чехова, К. Г. Паустовского и др.</w:t>
      </w:r>
      <w:bookmarkEnd w:id="18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14:paraId="161B5F39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Произведения для чтения: Ф.И. Тютчев «Есть в осени первоначальной…», А.А. Фет «Кот поёт, глаза прищуря», «Мама! Глянь-ка из 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lastRenderedPageBreak/>
        <w:t>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19" w:name="b39133dd-5b08-4549-a5bd-8bf368254092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и другие (по выбору)</w:t>
      </w:r>
      <w:bookmarkEnd w:id="19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‌.</w:t>
      </w:r>
    </w:p>
    <w:p w14:paraId="3320CEF8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i/>
          <w:color w:val="000000"/>
          <w:kern w:val="0"/>
          <w:sz w:val="28"/>
          <w:szCs w:val="28"/>
          <w14:ligatures w14:val="none"/>
        </w:rPr>
        <w:t>Творчество Л. Н. Толстого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. Жанровое многообразие произведений Л. Н. Толстого: сказки, рассказы, басни, быль ‌</w:t>
      </w:r>
      <w:bookmarkStart w:id="20" w:name="1a0e8552-8319-44da-b4b7-9c067d7af546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(не менее трёх произведений)</w:t>
      </w:r>
      <w:bookmarkEnd w:id="20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14:paraId="0CB0E1F4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Произведения для чтения: Л.Н. Толстой «Лебеди», «Зайцы», «Прыжок», «Акула» ‌</w:t>
      </w:r>
      <w:bookmarkStart w:id="21" w:name="7bc5c68d-92f5-41d5-9535-d638ea476e3f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и другие</w:t>
      </w:r>
      <w:bookmarkEnd w:id="21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‌.</w:t>
      </w:r>
    </w:p>
    <w:p w14:paraId="78D909A8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i/>
          <w:color w:val="000000"/>
          <w:kern w:val="0"/>
          <w:sz w:val="28"/>
          <w:szCs w:val="28"/>
          <w14:ligatures w14:val="none"/>
        </w:rPr>
        <w:t>Литературная сказка.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Литературная сказка русских писателей ‌</w:t>
      </w:r>
      <w:bookmarkStart w:id="22" w:name="14358877-86a6-40e2-9fb5-58334b8a6e9a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(не менее двух)</w:t>
      </w:r>
      <w:bookmarkEnd w:id="22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‌. Круг чтения: произведения В. М. Гаршина, М. Горького, И. С. Соколова-Микитова ‌</w:t>
      </w:r>
      <w:bookmarkStart w:id="23" w:name="c6bf05b5-49bd-40a2-90b7-cfd41b2279a7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и др.</w:t>
      </w:r>
      <w:bookmarkEnd w:id="23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‌ Особенности авторских сказок (сюжет, язык, герои). Составление аннотации.</w:t>
      </w:r>
    </w:p>
    <w:p w14:paraId="39545ED4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Произведения для чтения: В.М. Гаршин «Лягушка-путешественница», И.С. Соколов-Микитов «Листопадничек», М. Горький «Случай с Евсейкой» ‌</w:t>
      </w:r>
      <w:bookmarkStart w:id="24" w:name="ea02cf5f-d5e4-4b30-812a-1b46ec679534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и другие (по выбору)</w:t>
      </w:r>
      <w:bookmarkEnd w:id="24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‌.</w:t>
      </w:r>
    </w:p>
    <w:p w14:paraId="74C6BAF6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i/>
          <w:color w:val="000000"/>
          <w:kern w:val="0"/>
          <w:sz w:val="28"/>
          <w:szCs w:val="28"/>
          <w14:ligatures w14:val="none"/>
        </w:rPr>
        <w:t>Произведения о взаимоотношениях человека и животных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14:paraId="06FF684E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Произведения для чтения: Б.С. Житков «Про обезьянку», К.Г. Паустовский «Барсучий нос», «Кот-ворюга», Д.Н. Мамин-Сибиряк «Приёмыш» ‌</w:t>
      </w:r>
      <w:bookmarkStart w:id="25" w:name="68f21dae-0b2e-4871-b761-be4991ec4878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и другое (по выбору)</w:t>
      </w:r>
      <w:bookmarkEnd w:id="25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‌.</w:t>
      </w:r>
    </w:p>
    <w:p w14:paraId="0F513269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i/>
          <w:color w:val="000000"/>
          <w:kern w:val="0"/>
          <w:sz w:val="28"/>
          <w:szCs w:val="28"/>
          <w14:ligatures w14:val="none"/>
        </w:rPr>
        <w:t>Произведения о детях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26" w:name="7684134c-2d89-4058-b80b-6ad24d340e2c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произведения по выбору двух-трёх авторов</w:t>
      </w:r>
      <w:bookmarkEnd w:id="26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14:paraId="390790DB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Произведения для чтения: Л. Пантелеев «На ялике», А. Гайдар «Тимур и его команда» (отрывки), Л. Кассиль ‌</w:t>
      </w:r>
      <w:bookmarkStart w:id="27" w:name="e453ae69-7b50-49e1-850e-5455f39cac3b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и другие (по выбору)</w:t>
      </w:r>
      <w:bookmarkEnd w:id="27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‌.</w:t>
      </w:r>
    </w:p>
    <w:p w14:paraId="724CE990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i/>
          <w:color w:val="000000"/>
          <w:kern w:val="0"/>
          <w:sz w:val="28"/>
          <w:szCs w:val="28"/>
          <w14:ligatures w14:val="none"/>
        </w:rPr>
        <w:lastRenderedPageBreak/>
        <w:t>Юмористические произведения.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28" w:name="db307144-10c3-47e0-8f79-b83f6461fd22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(не менее двух произведений)</w:t>
      </w:r>
      <w:bookmarkEnd w:id="28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‌: Н. Н. Носов, В.Ю. Драгунский, ‌</w:t>
      </w:r>
      <w:bookmarkStart w:id="29" w:name="cb0fcba1-b7c3-44d2-9bb6-c0a6c9168eca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М. М. Зощенко и др.</w:t>
      </w:r>
      <w:bookmarkEnd w:id="29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‌</w:t>
      </w:r>
    </w:p>
    <w:p w14:paraId="0BA92882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30" w:name="bfd2c4b6-8e45-47df-8299-90bb4d27aacd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и другие (по выбору)</w:t>
      </w:r>
      <w:bookmarkEnd w:id="30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‌.</w:t>
      </w:r>
    </w:p>
    <w:p w14:paraId="7383CBFB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i/>
          <w:color w:val="000000"/>
          <w:kern w:val="0"/>
          <w:sz w:val="28"/>
          <w:szCs w:val="28"/>
          <w14:ligatures w14:val="none"/>
        </w:rPr>
        <w:t>Зарубежная литература.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Круг чтения ‌</w:t>
      </w:r>
      <w:bookmarkStart w:id="31" w:name="3e21f5c4-1001-4583-8489-5f0ba36061b9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(произведения двух-трёх авторов по выбору):</w:t>
      </w:r>
      <w:bookmarkEnd w:id="31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‌ литературные сказки Ш. Перро, Х.-К. Андерсена, ‌</w:t>
      </w:r>
      <w:bookmarkStart w:id="32" w:name="f6f542f3-f6cf-4368-a418-eb5d19aa0b2b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Р. Киплинга.</w:t>
      </w:r>
      <w:bookmarkEnd w:id="32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Заходер. </w:t>
      </w:r>
    </w:p>
    <w:p w14:paraId="22354456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Произведения для чтения: Х.-К. Андерсен «Гадкий утёнок», Ш. Перро «Подарок феи» ‌</w:t>
      </w:r>
      <w:bookmarkStart w:id="33" w:name="0e6b1fdc-e350-43b1-a03c-45387667d39d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и другие (по выбору)</w:t>
      </w:r>
      <w:bookmarkEnd w:id="33"/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‌.</w:t>
      </w:r>
    </w:p>
    <w:p w14:paraId="708B5D4C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i/>
          <w:color w:val="000000"/>
          <w:kern w:val="0"/>
          <w:sz w:val="28"/>
          <w:szCs w:val="28"/>
          <w14:ligatures w14:val="none"/>
        </w:rPr>
        <w:t>Библиографическая культура (работа с детской книгой и справочной литературой).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14:paraId="2D872672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</w:pPr>
    </w:p>
    <w:p w14:paraId="34DAA461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42E0E339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i/>
          <w:color w:val="000000"/>
          <w:kern w:val="0"/>
          <w:sz w:val="28"/>
          <w:szCs w:val="28"/>
          <w14:ligatures w14:val="none"/>
        </w:rPr>
        <w:t>Базовые логические и исследовательские действия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как часть познавательных универсальных учебных действий способствуют формированию умений:</w:t>
      </w:r>
    </w:p>
    <w:p w14:paraId="4879CE35" w14:textId="77777777" w:rsidR="00A4564B" w:rsidRPr="0098416C" w:rsidRDefault="00A4564B" w:rsidP="00A4564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14:paraId="03E8B28E" w14:textId="77777777" w:rsidR="00A4564B" w:rsidRPr="0098416C" w:rsidRDefault="00A4564B" w:rsidP="00A4564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различать сказочные и реалистические, лирические и эпические, народные и авторские произведения;</w:t>
      </w:r>
    </w:p>
    <w:p w14:paraId="1116A943" w14:textId="77777777" w:rsidR="00A4564B" w:rsidRPr="0098416C" w:rsidRDefault="00A4564B" w:rsidP="00A4564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14:paraId="2D68213E" w14:textId="77777777" w:rsidR="00A4564B" w:rsidRPr="0098416C" w:rsidRDefault="00A4564B" w:rsidP="00A4564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lastRenderedPageBreak/>
        <w:t>конструировать план текста, дополнять и восстанавливать нарушенную последовательность;</w:t>
      </w:r>
    </w:p>
    <w:p w14:paraId="0ED02051" w14:textId="77777777" w:rsidR="00A4564B" w:rsidRPr="0098416C" w:rsidRDefault="00A4564B" w:rsidP="00A4564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14:paraId="61748044" w14:textId="77777777" w:rsidR="00A4564B" w:rsidRPr="0098416C" w:rsidRDefault="00A4564B" w:rsidP="00A4564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исследовать текст: находить описания в произведениях разных жанров (портрет, пейзаж, интерьер).</w:t>
      </w:r>
    </w:p>
    <w:p w14:paraId="4D699D6C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i/>
          <w:color w:val="000000"/>
          <w:kern w:val="0"/>
          <w:sz w:val="28"/>
          <w:szCs w:val="28"/>
          <w14:ligatures w14:val="none"/>
        </w:rPr>
        <w:t xml:space="preserve">Работа с информацией 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как часть познавательных универсальных учебных действий способствуют формированию умений:</w:t>
      </w:r>
    </w:p>
    <w:p w14:paraId="67C92793" w14:textId="77777777" w:rsidR="00A4564B" w:rsidRPr="0098416C" w:rsidRDefault="00A4564B" w:rsidP="00A4564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сравнивать информацию словесную (текст), графическую или изобразительную 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  <w14:ligatures w14:val="none"/>
        </w:rPr>
        <w:t>(иллюстрация), звуковую (музыкальное произведение);</w:t>
      </w:r>
    </w:p>
    <w:p w14:paraId="2B002F76" w14:textId="77777777" w:rsidR="00A4564B" w:rsidRPr="0098416C" w:rsidRDefault="00A4564B" w:rsidP="00A4564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14:paraId="41297B6A" w14:textId="77777777" w:rsidR="00A4564B" w:rsidRPr="0098416C" w:rsidRDefault="00A4564B" w:rsidP="00A4564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выбирать книгу в библиотеке в соответствии с учебной задачей; составлять аннотацию.</w:t>
      </w:r>
    </w:p>
    <w:p w14:paraId="6F70582A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i/>
          <w:color w:val="000000"/>
          <w:kern w:val="0"/>
          <w:sz w:val="28"/>
          <w:szCs w:val="28"/>
          <w14:ligatures w14:val="none"/>
        </w:rPr>
        <w:t>Коммуникативные универсальные учебные действия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способствуют формированию умений:</w:t>
      </w:r>
    </w:p>
    <w:p w14:paraId="43F3281D" w14:textId="77777777" w:rsidR="00A4564B" w:rsidRPr="0098416C" w:rsidRDefault="00A4564B" w:rsidP="00A4564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читать текст с разными интонациями, передавая своё отношение к событиям, героям произведения;</w:t>
      </w:r>
    </w:p>
    <w:p w14:paraId="6256A6E4" w14:textId="77777777" w:rsidR="00A4564B" w:rsidRPr="0098416C" w:rsidRDefault="00A4564B" w:rsidP="00A4564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формулировать вопросы по основным событиям текста;</w:t>
      </w:r>
    </w:p>
    <w:p w14:paraId="314D682C" w14:textId="77777777" w:rsidR="00A4564B" w:rsidRPr="0098416C" w:rsidRDefault="00A4564B" w:rsidP="00A4564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пересказывать текст (подробно, выборочно, с изменением лица);</w:t>
      </w:r>
    </w:p>
    <w:p w14:paraId="01A236AE" w14:textId="77777777" w:rsidR="00A4564B" w:rsidRPr="0098416C" w:rsidRDefault="00A4564B" w:rsidP="00A4564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выразительно исполнять стихотворное произведение, создавая соответствующее настроение;</w:t>
      </w:r>
    </w:p>
    <w:p w14:paraId="47186AC1" w14:textId="77777777" w:rsidR="00A4564B" w:rsidRPr="0098416C" w:rsidRDefault="00A4564B" w:rsidP="00A4564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сочинять простые истории (сказки, рассказы) по аналогии.</w:t>
      </w:r>
    </w:p>
    <w:p w14:paraId="0EC45B23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i/>
          <w:color w:val="000000"/>
          <w:kern w:val="0"/>
          <w:sz w:val="28"/>
          <w:szCs w:val="28"/>
          <w14:ligatures w14:val="none"/>
        </w:rPr>
        <w:t>Регулятивные универсальные учебные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способствуют формированию умений:</w:t>
      </w:r>
    </w:p>
    <w:p w14:paraId="1DE917AC" w14:textId="77777777" w:rsidR="00A4564B" w:rsidRPr="0098416C" w:rsidRDefault="00A4564B" w:rsidP="00A4564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14:paraId="123DDFAE" w14:textId="77777777" w:rsidR="00A4564B" w:rsidRPr="0098416C" w:rsidRDefault="00A4564B" w:rsidP="00A4564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оценивать качество своего восприятия текста на слух;</w:t>
      </w:r>
    </w:p>
    <w:p w14:paraId="6ABAC08B" w14:textId="77777777" w:rsidR="00A4564B" w:rsidRPr="0098416C" w:rsidRDefault="00A4564B" w:rsidP="00A4564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14:paraId="19798664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i/>
          <w:color w:val="000000"/>
          <w:kern w:val="0"/>
          <w:sz w:val="28"/>
          <w:szCs w:val="28"/>
          <w14:ligatures w14:val="none"/>
        </w:rPr>
        <w:t>Совместная деятельность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способствует формированию умений:</w:t>
      </w:r>
    </w:p>
    <w:p w14:paraId="66256166" w14:textId="77777777" w:rsidR="00A4564B" w:rsidRPr="0098416C" w:rsidRDefault="00A4564B" w:rsidP="00A4564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14:paraId="4316734D" w14:textId="77777777" w:rsidR="00A4564B" w:rsidRPr="0098416C" w:rsidRDefault="00A4564B" w:rsidP="00A4564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в коллективной театрализованной деятельности читать по ролям, инсценировать (драматизировать) несложные произведения 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lastRenderedPageBreak/>
        <w:t>фольклора и художественной литературы; выбирать роль, договариваться о манере её исполнения в соответствии с общим замыслом;</w:t>
      </w:r>
    </w:p>
    <w:p w14:paraId="4F52245E" w14:textId="77777777" w:rsidR="00A4564B" w:rsidRPr="0098416C" w:rsidRDefault="00A4564B" w:rsidP="00A4564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14:paraId="1D4A0A5C" w14:textId="77777777" w:rsidR="00A4564B" w:rsidRPr="0098416C" w:rsidRDefault="00A4564B" w:rsidP="00A4564B">
      <w:pPr>
        <w:spacing w:after="200" w:line="276" w:lineRule="auto"/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</w:pPr>
    </w:p>
    <w:p w14:paraId="3C7C2797" w14:textId="77777777" w:rsidR="00A4564B" w:rsidRPr="0098416C" w:rsidRDefault="00A4564B" w:rsidP="00A4564B">
      <w:pPr>
        <w:spacing w:after="200" w:line="276" w:lineRule="auto"/>
        <w:rPr>
          <w:rFonts w:ascii="Times New Roman" w:eastAsiaTheme="minorEastAsia" w:hAnsi="Times New Roman" w:cs="Times New Roman"/>
          <w:w w:val="95"/>
          <w:kern w:val="0"/>
          <w:sz w:val="28"/>
          <w:szCs w:val="28"/>
          <w:lang w:eastAsia="ru-RU"/>
          <w14:ligatures w14:val="none"/>
        </w:rPr>
      </w:pPr>
    </w:p>
    <w:p w14:paraId="0207A03B" w14:textId="77777777" w:rsidR="00A4564B" w:rsidRPr="0098416C" w:rsidRDefault="00A4564B" w:rsidP="00A4564B">
      <w:pPr>
        <w:spacing w:after="200" w:line="276" w:lineRule="auto"/>
        <w:rPr>
          <w:rFonts w:ascii="Times New Roman" w:eastAsiaTheme="minorEastAsia" w:hAnsi="Times New Roman" w:cs="Times New Roman"/>
          <w:w w:val="95"/>
          <w:kern w:val="0"/>
          <w:sz w:val="28"/>
          <w:szCs w:val="28"/>
          <w:lang w:eastAsia="ru-RU"/>
          <w14:ligatures w14:val="none"/>
        </w:rPr>
        <w:sectPr w:rsidR="00A4564B" w:rsidRPr="0098416C">
          <w:pgSz w:w="11906" w:h="16383"/>
          <w:pgMar w:top="1134" w:right="850" w:bottom="1134" w:left="1701" w:header="720" w:footer="720" w:gutter="0"/>
          <w:cols w:space="720"/>
        </w:sectPr>
      </w:pPr>
      <w:r w:rsidRPr="0098416C">
        <w:rPr>
          <w:rFonts w:ascii="Times New Roman" w:eastAsiaTheme="minorEastAsia" w:hAnsi="Times New Roman" w:cs="Times New Roman"/>
          <w:w w:val="95"/>
          <w:kern w:val="0"/>
          <w:sz w:val="28"/>
          <w:szCs w:val="28"/>
          <w:lang w:eastAsia="ru-RU"/>
          <w14:ligatures w14:val="none"/>
        </w:rPr>
        <w:t xml:space="preserve">                      </w:t>
      </w:r>
    </w:p>
    <w:p w14:paraId="799A98C6" w14:textId="63C81FD6" w:rsidR="00A4564B" w:rsidRPr="0098416C" w:rsidRDefault="00A4564B" w:rsidP="00F035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34" w:name="_Hlk144728762"/>
      <w:bookmarkStart w:id="35" w:name="block-7053970"/>
      <w:bookmarkStart w:id="36" w:name="_GoBack"/>
      <w:bookmarkEnd w:id="9"/>
      <w:bookmarkEnd w:id="36"/>
      <w:r w:rsidRPr="0098416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Тематическое планирование</w:t>
      </w:r>
    </w:p>
    <w:p w14:paraId="3AE3DD9E" w14:textId="77777777" w:rsidR="00A4564B" w:rsidRPr="0098416C" w:rsidRDefault="00A4564B" w:rsidP="00984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  <w14:ligatures w14:val="none"/>
        </w:rPr>
      </w:pPr>
      <w:r w:rsidRPr="0098416C">
        <w:rPr>
          <w:rFonts w:ascii="Times New Roman" w:eastAsia="Times New Roman" w:hAnsi="Times New Roman" w:cs="Times New Roman"/>
          <w:b/>
          <w:sz w:val="28"/>
          <w:szCs w:val="28"/>
          <w:lang w:eastAsia="ru-RU"/>
          <w14:ligatures w14:val="none"/>
        </w:rPr>
        <w:t>Целевые приоритеты воспитания в соответствии с ресурсами учебного предмета «Литературное чтение»</w:t>
      </w:r>
    </w:p>
    <w:p w14:paraId="52B9C05A" w14:textId="77777777" w:rsidR="00A4564B" w:rsidRPr="0098416C" w:rsidRDefault="00A4564B" w:rsidP="00A4564B">
      <w:pPr>
        <w:spacing w:after="0" w:line="240" w:lineRule="auto"/>
        <w:ind w:left="170"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Тематическое планирование по литературному чтению для 3-го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НОО:</w:t>
      </w:r>
    </w:p>
    <w:p w14:paraId="3B152140" w14:textId="77777777" w:rsidR="00A4564B" w:rsidRPr="0098416C" w:rsidRDefault="00A4564B" w:rsidP="00A4564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8416C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Развитие ценностного отношения к своему Отечеству, своей малой и большой Родине, которая завещана ему предками и которую необходимо оберегать;</w:t>
      </w:r>
    </w:p>
    <w:p w14:paraId="34A964F3" w14:textId="77777777" w:rsidR="00A4564B" w:rsidRPr="0098416C" w:rsidRDefault="00A4564B" w:rsidP="00A4564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8416C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Создание условий для формирования личности обучающегося и развитие речи;</w:t>
      </w:r>
    </w:p>
    <w:p w14:paraId="619289CE" w14:textId="77777777" w:rsidR="00A4564B" w:rsidRPr="0098416C" w:rsidRDefault="00A4564B" w:rsidP="00A4564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8416C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Развитие ценностного отношения к</w:t>
      </w:r>
      <w:r w:rsidRPr="009841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8416C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русскому языку, уважение к культурному наследию России;</w:t>
      </w:r>
    </w:p>
    <w:p w14:paraId="4DBD8145" w14:textId="77777777" w:rsidR="00A4564B" w:rsidRPr="0098416C" w:rsidRDefault="00A4564B" w:rsidP="00A4564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8416C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Создание условий для формирования ценностного отношения к многообразию растительного и животного мира; </w:t>
      </w:r>
    </w:p>
    <w:p w14:paraId="7A15214F" w14:textId="77777777" w:rsidR="00A4564B" w:rsidRPr="0098416C" w:rsidRDefault="00A4564B" w:rsidP="00A4564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8416C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Создание условий для формирования ценностного отношения к богатствам науки и культуры;</w:t>
      </w:r>
    </w:p>
    <w:p w14:paraId="17ABCD76" w14:textId="77777777" w:rsidR="00A4564B" w:rsidRPr="0098416C" w:rsidRDefault="00A4564B" w:rsidP="00A4564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8416C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Создание условий для формирования чувства доброжелательности, взаимопонимания и взаимопомощи, личной ответственности за свои поступки;</w:t>
      </w:r>
    </w:p>
    <w:p w14:paraId="34F5E1CA" w14:textId="77777777" w:rsidR="00A4564B" w:rsidRDefault="00A4564B" w:rsidP="00A4564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8416C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Создание условий для формирования культуры диалога и толерантности.</w:t>
      </w:r>
    </w:p>
    <w:p w14:paraId="7946F9CE" w14:textId="77777777" w:rsidR="0098416C" w:rsidRDefault="0098416C" w:rsidP="0098416C">
      <w:pPr>
        <w:widowControl w:val="0"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0EC294B" w14:textId="77777777" w:rsidR="0098416C" w:rsidRDefault="0098416C" w:rsidP="0098416C">
      <w:pPr>
        <w:widowControl w:val="0"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504DA77" w14:textId="77777777" w:rsidR="0098416C" w:rsidRDefault="0098416C" w:rsidP="0098416C">
      <w:pPr>
        <w:widowControl w:val="0"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7EBB20A" w14:textId="77777777" w:rsidR="0098416C" w:rsidRDefault="0098416C" w:rsidP="0098416C">
      <w:pPr>
        <w:widowControl w:val="0"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9C1C218" w14:textId="77777777" w:rsidR="0098416C" w:rsidRDefault="0098416C" w:rsidP="0098416C">
      <w:pPr>
        <w:widowControl w:val="0"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3CD8259" w14:textId="77777777" w:rsidR="0098416C" w:rsidRDefault="0098416C" w:rsidP="0098416C">
      <w:pPr>
        <w:widowControl w:val="0"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79947DA" w14:textId="77777777" w:rsidR="0098416C" w:rsidRDefault="0098416C" w:rsidP="0098416C">
      <w:pPr>
        <w:widowControl w:val="0"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2AF6241" w14:textId="77777777" w:rsidR="0098416C" w:rsidRDefault="0098416C" w:rsidP="0098416C">
      <w:pPr>
        <w:widowControl w:val="0"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58555E0" w14:textId="77777777" w:rsidR="0098416C" w:rsidRDefault="0098416C" w:rsidP="0098416C">
      <w:pPr>
        <w:widowControl w:val="0"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12795EC" w14:textId="77777777" w:rsidR="0098416C" w:rsidRDefault="0098416C" w:rsidP="0098416C">
      <w:pPr>
        <w:widowControl w:val="0"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54F52D0" w14:textId="77777777" w:rsidR="0098416C" w:rsidRPr="0098416C" w:rsidRDefault="0098416C" w:rsidP="0098416C">
      <w:pPr>
        <w:widowControl w:val="0"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81D4F90" w14:textId="2F2B5E6D" w:rsidR="00A4564B" w:rsidRPr="0098416C" w:rsidRDefault="00A4564B" w:rsidP="00A4564B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98416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</w:t>
      </w:r>
    </w:p>
    <w:p w14:paraId="6368098B" w14:textId="77777777" w:rsidR="000154BC" w:rsidRPr="0098416C" w:rsidRDefault="000154BC" w:rsidP="00A4564B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10300" w:type="dxa"/>
        <w:tblInd w:w="-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2"/>
        <w:gridCol w:w="4507"/>
        <w:gridCol w:w="3521"/>
      </w:tblGrid>
      <w:tr w:rsidR="00A4564B" w:rsidRPr="00A4564B" w14:paraId="07C060FF" w14:textId="77777777" w:rsidTr="008C008C">
        <w:trPr>
          <w:trHeight w:val="1094"/>
        </w:trPr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35C1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Разделы/часы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2346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Темы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1F81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Электронные (цифровые) образовательные ресурсы к разделам</w:t>
            </w:r>
          </w:p>
        </w:tc>
      </w:tr>
      <w:bookmarkEnd w:id="34"/>
      <w:tr w:rsidR="00A4564B" w:rsidRPr="00A4564B" w14:paraId="24F8CE1D" w14:textId="77777777" w:rsidTr="008C008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4668"/>
        </w:trPr>
        <w:tc>
          <w:tcPr>
            <w:tcW w:w="2272" w:type="dxa"/>
            <w:tcBorders>
              <w:left w:val="single" w:sz="4" w:space="0" w:color="auto"/>
            </w:tcBorders>
          </w:tcPr>
          <w:p w14:paraId="7A55D4E6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1.</w:t>
            </w: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A4564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О Родине и её истории / </w:t>
            </w:r>
          </w:p>
          <w:p w14:paraId="49D57995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6 часов</w:t>
            </w:r>
          </w:p>
          <w:p w14:paraId="1DA6370D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C9AB31C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5D5F44B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C09A0CA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86A1A0F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9767F86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2071BDC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5C49B24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2809435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9C2B72E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DFA385A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350A9F7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8953755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F78801C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CD78FE8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4B89A0A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8FA348C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1BE9A34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82E9156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D8A5EEB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0682C92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782B6A8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CA607CD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88602DC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828A563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2. Фольклор (устное народное творчество) / </w:t>
            </w:r>
          </w:p>
          <w:p w14:paraId="3A5D9D48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16 часов</w:t>
            </w:r>
          </w:p>
          <w:p w14:paraId="3467B696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9D473C2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6699618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BAFEE8A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75ED31C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BD5D51B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55D3112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330453A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DDC72B2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D291273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BB59307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FD657CC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CF30872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297E75D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893AE7B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4997A68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EF99376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79B121A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3122912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ABE3ECD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F7C1F36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7C611D6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4A739EE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E660441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ABDEC35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31B88BD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259B28D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6237050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8988388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DFADA69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B99DE76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8F8397E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5C294CE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4D36A3E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D9FAA56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156689B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AF7C119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DB7BE2A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D07222F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5B71F25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D329F83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A1E52F6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8617032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D1A1D48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DE23B4E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B0A0BC2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B71E505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B6BDEF7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4555DCE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9FC8AE5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8692B9E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5BAF742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0AC74EC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30E4252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51333A8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CB19524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3B34925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009B35C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F329C9F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3AF758D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D3D6A60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826E201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6B92764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828F7CC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6B75075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1968260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6148FF8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DE3D092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7C542B7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59D1983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6E85E73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B7C53E5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BAB443E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465E65F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443C16D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6603044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32866FD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  <w:p w14:paraId="6003B9EC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A006D8D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D777364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A92B3DE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90B451B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0670794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B9AB2C0" w14:textId="77777777" w:rsidR="00A4564B" w:rsidRPr="00A4564B" w:rsidRDefault="00A4564B" w:rsidP="00A456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3. </w:t>
            </w:r>
            <w:r w:rsidRPr="00A4564B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Творчество И.А. Крылова /</w:t>
            </w:r>
          </w:p>
          <w:p w14:paraId="38C83E80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 4 часа</w:t>
            </w:r>
          </w:p>
          <w:p w14:paraId="75128AAA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35E979D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EEB459E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2DA813C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39CB588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DED2155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D24AEB1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34E9CF6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9E84921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F4A66EF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45BA08A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A2A8D13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D72DB8F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A5DC5A2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</w:t>
            </w:r>
            <w:r w:rsidRPr="00A4564B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A4564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Творчество А.С.Пушкина/</w:t>
            </w:r>
          </w:p>
          <w:p w14:paraId="4A7392AC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часов</w:t>
            </w:r>
          </w:p>
          <w:p w14:paraId="4ECE9A83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70A7F1C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8BB481D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3CA4C70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2E33E9A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2E57296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769B9C2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E083C71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D03835C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AD31EC3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04FFD79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7BBF49B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0A3BCA6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488D3B7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02F0226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6725095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A8A49BB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63B7076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1563D6E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47F6148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5C3C31A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2207BE8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33E6DB8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D03D7AD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775EBA6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1DE3D6A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5E6B398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E84AEE1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335C45C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0BAB000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4FEBAC8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B505FC6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57715F4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492287B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627AD4F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B307323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CBDCB79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5.</w:t>
            </w:r>
            <w:r w:rsidRPr="00A4564B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A4564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Картины природы в произведениях поэтов и писателей ХIХ века / </w:t>
            </w:r>
          </w:p>
          <w:p w14:paraId="7833BEEA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часов</w:t>
            </w:r>
          </w:p>
          <w:p w14:paraId="74300EAA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  <w:p w14:paraId="72AF931B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4AB5CAE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D0F7260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4A3ADAE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64AE01F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1850564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72C982E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4D70828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860D281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5786EE3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842D402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6CC0686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  <w:p w14:paraId="6C232C8D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342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Числа </w:t>
            </w:r>
          </w:p>
          <w:p w14:paraId="1C711051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88BA6E7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08EBD97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F0C233E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FB0F61C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2DE8249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D391CEF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317E4BF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6.</w:t>
            </w:r>
            <w:r w:rsidRPr="00A4564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A4564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Творчество Л.Н. Толстого  /           10 часов</w:t>
            </w:r>
          </w:p>
          <w:p w14:paraId="76AF711D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3935DF2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787E2DC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316D284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D96B519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9AE3AD4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C13B114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A7D32D8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0145592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723985B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B98BE7D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DD09CAD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7175578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5368E0B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8F437B4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C09CA08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E988658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C66DE52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16BCF79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0032D13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4E4FCC2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FC1638F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91550EC" w14:textId="77777777" w:rsidR="00A4564B" w:rsidRPr="00A4564B" w:rsidRDefault="00A4564B" w:rsidP="00A4564B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7.</w:t>
            </w:r>
            <w:r w:rsidRPr="00A4564B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Литературная сказка /                   9 часов</w:t>
            </w:r>
          </w:p>
          <w:p w14:paraId="61CE3DC2" w14:textId="77777777" w:rsidR="00A4564B" w:rsidRPr="00A4564B" w:rsidRDefault="00A4564B" w:rsidP="00A4564B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40241504" w14:textId="77777777" w:rsidR="00A4564B" w:rsidRPr="00A4564B" w:rsidRDefault="00A4564B" w:rsidP="00A4564B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4347169D" w14:textId="77777777" w:rsidR="00A4564B" w:rsidRPr="00A4564B" w:rsidRDefault="00A4564B" w:rsidP="00A4564B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193B6EE9" w14:textId="77777777" w:rsidR="00A4564B" w:rsidRPr="00A4564B" w:rsidRDefault="00A4564B" w:rsidP="00A4564B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181AAD60" w14:textId="77777777" w:rsidR="00A4564B" w:rsidRPr="00A4564B" w:rsidRDefault="00A4564B" w:rsidP="00A4564B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5279EF5A" w14:textId="77777777" w:rsidR="00A4564B" w:rsidRPr="00A4564B" w:rsidRDefault="00A4564B" w:rsidP="00A4564B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2AE0215E" w14:textId="77777777" w:rsidR="00A4564B" w:rsidRPr="00A4564B" w:rsidRDefault="00A4564B" w:rsidP="00A4564B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736CEC89" w14:textId="77777777" w:rsidR="00A4564B" w:rsidRPr="00A4564B" w:rsidRDefault="00A4564B" w:rsidP="00A4564B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34BB385C" w14:textId="77777777" w:rsidR="00A4564B" w:rsidRPr="00A4564B" w:rsidRDefault="00A4564B" w:rsidP="00A4564B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0D6DED2E" w14:textId="77777777" w:rsidR="00A4564B" w:rsidRPr="00A4564B" w:rsidRDefault="00A4564B" w:rsidP="00A4564B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4D30A353" w14:textId="77777777" w:rsidR="00A4564B" w:rsidRPr="00A4564B" w:rsidRDefault="00A4564B" w:rsidP="00A4564B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5DF68808" w14:textId="77777777" w:rsidR="00A4564B" w:rsidRPr="00A4564B" w:rsidRDefault="00A4564B" w:rsidP="00A4564B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55CD95CA" w14:textId="77777777" w:rsidR="00A4564B" w:rsidRPr="00A4564B" w:rsidRDefault="00A4564B" w:rsidP="00A4564B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4AF83C07" w14:textId="77777777" w:rsidR="00A4564B" w:rsidRPr="00A4564B" w:rsidRDefault="00A4564B" w:rsidP="00A4564B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3023A39F" w14:textId="77777777" w:rsidR="00A4564B" w:rsidRPr="00A4564B" w:rsidRDefault="00A4564B" w:rsidP="00A4564B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6248E4C0" w14:textId="77777777" w:rsidR="00A4564B" w:rsidRPr="00A4564B" w:rsidRDefault="00A4564B" w:rsidP="00A4564B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217C795C" w14:textId="77777777" w:rsidR="00A4564B" w:rsidRPr="00A4564B" w:rsidRDefault="00A4564B" w:rsidP="00A4564B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3F488F92" w14:textId="77777777" w:rsidR="00A4564B" w:rsidRPr="00A4564B" w:rsidRDefault="00A4564B" w:rsidP="00A4564B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8. Картины природы в произведениях поэтов и писателей XX </w:t>
            </w:r>
            <w:r w:rsidRPr="00A4564B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века /                     10 часов</w:t>
            </w:r>
          </w:p>
          <w:p w14:paraId="5DB8A303" w14:textId="77777777" w:rsidR="00A4564B" w:rsidRPr="00A4564B" w:rsidRDefault="00A4564B" w:rsidP="00A4564B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0F52952A" w14:textId="77777777" w:rsidR="00A4564B" w:rsidRPr="00A4564B" w:rsidRDefault="00A4564B" w:rsidP="00A4564B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6E313563" w14:textId="77777777" w:rsidR="00A4564B" w:rsidRPr="00A4564B" w:rsidRDefault="00A4564B" w:rsidP="00A4564B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70D9FB97" w14:textId="77777777" w:rsidR="00A4564B" w:rsidRPr="00A4564B" w:rsidRDefault="00A4564B" w:rsidP="00A4564B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7595CDF5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F0B24D2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99046A9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EF387F9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FB45FB5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5C86D29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5107F88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4F962BE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E4DE0CD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CB5E0C7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87D16FF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1E81346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F3827B7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85875AA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4A6F7F7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4838637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9.Произведения о взаимоотношениях человека и животных /                  16 часов</w:t>
            </w:r>
          </w:p>
          <w:p w14:paraId="34C0AA66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E55CA4B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C3E84C7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5787E7E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A996418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9A1A8AA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9D0413A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562FBC6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161D37E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0FB4637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2C183BA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4E71E95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18D13D2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C3E3A07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A44F71B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2C8BB79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9CCE3AE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4475212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F243770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B6F6E52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CE82730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1344FC0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EE46791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B661865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6C291C4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15ED315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DD4C664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6CBA42C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D660E84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F47B253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C90E1DC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D35883D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9B88BC4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7D69E90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F8DFBA3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4FB89D7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0E3A6B1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87EA6DE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10.Произведения о детях /                           18 часов</w:t>
            </w:r>
          </w:p>
          <w:p w14:paraId="2DD4994C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009BBD2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0773E82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9A5C530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78A929D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A275225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1874FBA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F0A56D5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AB1EF11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72D1B44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87BF378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6380E6C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F8E182E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9427979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63AEBDB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D76DC50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3EEEC44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FEAA246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76052C2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553DC14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D2ED1EB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837F883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645B91F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BDB93BC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1BF52FD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3DF7686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ED2B884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4FD7586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A9259CB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B8B787F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09A5902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C557665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5ABE445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E611444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D534F71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11.Юмористичес-кие произведения / 6 часов</w:t>
            </w:r>
          </w:p>
          <w:p w14:paraId="701B7A9D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93BCDB2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64F1ED3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45E537B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1B54C76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342F5E1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ADF7641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9C89153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E7C04B4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6CD4847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C5AB24B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12. Зарубежная литература /            10 часов</w:t>
            </w:r>
          </w:p>
          <w:p w14:paraId="6E76D3AA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FA31AAA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F42D9FB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2B12D15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21B2944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70AD6BD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5DD03F9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AEE5634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46DCE33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38C550A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9A74AA7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1E7E9B2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8FD2369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2445382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24445F8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03D0739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04AF52B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6AC35D4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79A0398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A88C88A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C824CAB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DC423BF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89C3851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C2964C7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13. Библиогра-фическая культура (работа с детской книгой и справочной литературой) /       4 часа</w:t>
            </w:r>
          </w:p>
          <w:p w14:paraId="4B0BE89B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2E752A2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F59DFE7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5EF6C98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D25EE97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33EFBDD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250FB10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7BC9458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893AD71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47187BE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27146A3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EAFA10C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2C22E49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E769A10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7010EE2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EA4E15A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507" w:type="dxa"/>
          </w:tcPr>
          <w:p w14:paraId="6665E6BA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 Раскрытие главной идеи произведения К.Д. Ушинского «Наше отечество»: чувство любви к Родине, сопричастность к прошлому и настоящему своей страны.</w:t>
            </w:r>
          </w:p>
          <w:p w14:paraId="6E514DC7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021ADD3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Патриотическое звучание стихотворения С.А. Васильева «Россия»: интонация, темп, ритм, логические ударения.</w:t>
            </w:r>
          </w:p>
          <w:p w14:paraId="67164C18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D7229C1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Осознание нравственных ценностей в произведениях о Родине: любовь к родной стороне, гордость за красоту и величие своей Отчизны.</w:t>
            </w:r>
          </w:p>
          <w:p w14:paraId="7FB8C6AC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EAAB476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Создание образа Родины в произведениях писателей. Произведения по выбору, например, Т.В. Бокова «Родина».</w:t>
            </w:r>
          </w:p>
          <w:p w14:paraId="25D9F600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5BF1D77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Отражение темы Родина в произведении М.М. Пришвин «Моя Родина»: роль и особенности заголовка</w:t>
            </w:r>
          </w:p>
          <w:p w14:paraId="7FDA324C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0C8862B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Репродукции картин как иллюстрации к произведениям о Родине</w:t>
            </w:r>
          </w:p>
          <w:p w14:paraId="57D00380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2232448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Устное народное творчество. Характеристика малых жанров фольклора: потешки, небылицы, скороговорки, считалки.</w:t>
            </w:r>
          </w:p>
          <w:p w14:paraId="7933D5BD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Загадка как жанр фольклора, знакомство с видами загадок.</w:t>
            </w:r>
          </w:p>
          <w:p w14:paraId="549BAFF7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Пословицы народов России: тематические группы.</w:t>
            </w:r>
          </w:p>
          <w:p w14:paraId="73BA7DC1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Развитие речи: использование образных слов, пословиц и поговорок, крылатых выражений. Книги и словари, созданные В.И. Далем.</w:t>
            </w:r>
          </w:p>
          <w:p w14:paraId="54774BF3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Художественные особенности сказок разного вида (о животных, бытовые, волшебные).</w:t>
            </w:r>
          </w:p>
          <w:p w14:paraId="7FA98669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Отражение нравственных ценностей и правил в фольклорной сказке. Произведения по выбору, например, русская народная сказка «Самое дорогое».</w:t>
            </w:r>
          </w:p>
          <w:p w14:paraId="259661E2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Осознание понятия трудолюбие на примере народных сказок. Произведения по выбору, например, русская народная сказка «Про Ленивую и Радивую».</w:t>
            </w:r>
          </w:p>
          <w:p w14:paraId="1535D8C5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Представление в сказке народного быта и культуры. Произведения по выбору, например, русская народная сказка «Дочь-семилетка»</w:t>
            </w:r>
          </w:p>
          <w:p w14:paraId="4DC9C3D9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Характеристика героя, волшебные помощники. На примере русской народной сказки «Иван-царевич и серый волк».</w:t>
            </w:r>
          </w:p>
          <w:p w14:paraId="506B4435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волк».</w:t>
            </w:r>
          </w:p>
          <w:p w14:paraId="3E248011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Иллюстрация как отражение сюжета волшебной сказки: В.М. Васнецов «Иван Царевич на Сером волке».</w:t>
            </w:r>
          </w:p>
          <w:p w14:paraId="1951EBB6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Описание картин природы как способ рассказать в песне о родной земле. Темы народных песен.</w:t>
            </w:r>
          </w:p>
          <w:p w14:paraId="76CC6F4B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Былина как народный песенный сказ о героическом событии. Фольклорные особенности: выразительность, напевность исполнения.</w:t>
            </w:r>
          </w:p>
          <w:p w14:paraId="1BD689B5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Характеристика главного героя (где жил, чем занимался, какими качествами </w:t>
            </w: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обладал). На примере образа Ильи Муромца.</w:t>
            </w:r>
          </w:p>
          <w:p w14:paraId="106DA92B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Тематическая проверочная работа по итогам раздела «Фольклор (устное народное творчество).</w:t>
            </w:r>
          </w:p>
          <w:p w14:paraId="59FF83E0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Работа с детскими книгами на тему: «Фольклор»: использование аппарата издания.</w:t>
            </w:r>
          </w:p>
          <w:p w14:paraId="3A731D7D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Резервный урок. Работа со словарём: язык былины, устаревшие слова, их место и представление в современной лексике.</w:t>
            </w:r>
          </w:p>
          <w:p w14:paraId="6D3F1A93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Резервный урок. Репродукции картин В.М. Васнецова как иллюстрации к эпизодам фольклорного произведения.</w:t>
            </w:r>
          </w:p>
          <w:p w14:paraId="28EB7543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Осознание особенностей басни, как произведения-поучения, которое помогает увидеть свои и чужие недостатки.</w:t>
            </w:r>
          </w:p>
          <w:p w14:paraId="6BFE488E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И.А. Крылов - великий русский баснописец. Иносказание в его баснях.</w:t>
            </w:r>
          </w:p>
          <w:p w14:paraId="153258CA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Знакомство с произведениями И.А. Крылова. Явная и скрытая мораль басен.</w:t>
            </w:r>
          </w:p>
          <w:p w14:paraId="4784F1C2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Работа с басней И.А. Крылова «Ворона и Лисица»: тема, мораль, герои, особенности языка.</w:t>
            </w:r>
          </w:p>
          <w:p w14:paraId="523B780B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А.С. Пушкин - великий русский поэт.</w:t>
            </w:r>
          </w:p>
          <w:p w14:paraId="4E790C4C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Восприятие пейзажной лирики А.С. Пушкина: средства художественной выразительности (сравнение, эпитет), рифма, ритм.</w:t>
            </w:r>
          </w:p>
          <w:p w14:paraId="14D99255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Знакомство с литературной сказкой А.С. Пушкина «Сказка о царе Салтане…»: приём повтора как основа изменения сюжета.</w:t>
            </w:r>
          </w:p>
          <w:p w14:paraId="79CF8EBB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Характеристика положительных и отрицательных героев, примеры превращений и чудес в сказке А.С. Пушкина «Сказка о царе Салтане…».</w:t>
            </w:r>
          </w:p>
          <w:p w14:paraId="2AA3A38E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Наблюдение за художественными особенностями текста сказки А.С. Пушкина «Сказка о царе Салтане…».</w:t>
            </w:r>
          </w:p>
          <w:p w14:paraId="62C64FBB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Фольклорная основа литературной сказки А.С. Пушкина «Сказка о царе Салтане…».</w:t>
            </w:r>
          </w:p>
          <w:p w14:paraId="6CEDAE45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Составление устного рассказа «Моё любимое произведение А.С. Пушкина».</w:t>
            </w:r>
          </w:p>
          <w:p w14:paraId="75437823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Тематическая проверочная работа по итогам раздела «Творчество А.С. Пушкина».</w:t>
            </w:r>
          </w:p>
          <w:p w14:paraId="3864C649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Работа с детскими книгами. И.Я. Билибин – иллюстратор сказок А.С. Пушкина.</w:t>
            </w:r>
          </w:p>
          <w:p w14:paraId="0D17A3D5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Описание картин осенней природы в стихотворении Ф.И. Тютчева «Есть в осени первоначальной…» и другие по выбору.</w:t>
            </w:r>
          </w:p>
          <w:p w14:paraId="5EF4D687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Сравнение стихотворений об осени.  На примере произведений Ф.И. Тютчева «Есть в осени первоначальной…» и   А.Н. Майкова «Осень».</w:t>
            </w:r>
          </w:p>
          <w:p w14:paraId="71D6E310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Восприятие картин зимнего пейзажа в стихотворениях А.А. Фета «Кот поёт, глаза прищуря», «Мама! Глянь-ка из окошка…».</w:t>
            </w:r>
          </w:p>
          <w:p w14:paraId="5BD1DDD6" w14:textId="77777777" w:rsidR="00A4564B" w:rsidRPr="00A4564B" w:rsidRDefault="00A4564B" w:rsidP="00A4564B">
            <w:pPr>
              <w:spacing w:after="200" w:line="276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Средства художественной выразительности (эпитет, сравнение)  в лирических произведениях поэтов. </w:t>
            </w:r>
          </w:p>
          <w:p w14:paraId="1D3852DB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Наблюдение за описанием зимнего пейзажа. На примере стихотворения С.Д. Дрожжина «Зимний день».</w:t>
            </w:r>
          </w:p>
          <w:p w14:paraId="14CF558E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Оценка чувств и настроения, вызываемых лирическим произведением. На примере произведения Н.А. Некрасова «Однажды в студёную зимнюю пору…» (отрывок)</w:t>
            </w:r>
          </w:p>
          <w:p w14:paraId="7111F2B0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Поэты о красоте родной природы. На примере произведения Н.А. Некрасова «Железная дорога» (отрывок)</w:t>
            </w:r>
          </w:p>
          <w:p w14:paraId="58983C6D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Олицетворение как одно из средств выразительности лирического произведения.</w:t>
            </w:r>
          </w:p>
          <w:p w14:paraId="6353106A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Особенности авторской сказки Л.Н. Толстого «Ореховая ветка»: основные события, главные герои, волшебные помощники.</w:t>
            </w:r>
          </w:p>
          <w:p w14:paraId="04A9A527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Работа с баснями Л.Н. Толстого: выделение жанровых особенностей. На примере басни «Белка и волк».</w:t>
            </w:r>
          </w:p>
          <w:p w14:paraId="7B317932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Наблюдение за художественными особенностями рассказа-описания Л.Н. Толстого «Лебеди».</w:t>
            </w:r>
          </w:p>
          <w:p w14:paraId="34035D90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Различение художественного и научно-познавательного текстов «Лебеди» и «Зайцы» Л.Н. Толстого.</w:t>
            </w:r>
          </w:p>
          <w:p w14:paraId="00293475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Осознание связи содержания произведения с реальным событием. На примере были «Прыжок» Л.Н. Толстого.</w:t>
            </w:r>
          </w:p>
          <w:p w14:paraId="47CE297F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Анализ сюжета были «Прыжок» Л.Н. Толстого: главные герои, отдельные эпизоды, составление плана.</w:t>
            </w:r>
          </w:p>
          <w:p w14:paraId="4B1AC16F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Различение рассказчика и автора произведения в рассказе Л.Н. Толстого «Акула» и других по выбору.</w:t>
            </w:r>
          </w:p>
          <w:p w14:paraId="5C7B8E72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Выделение структурных частей произведения Л.Н. Толстого «Акула» и </w:t>
            </w: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других по выбору (композиции): начало, завязка действия, кульминация, развязка.</w:t>
            </w:r>
          </w:p>
          <w:p w14:paraId="0B14A46D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Тематическая проверочная работа по итогам раздела «Творчество Л.Н. Толстого».</w:t>
            </w:r>
          </w:p>
          <w:p w14:paraId="31F4AA7D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Работа с детскими книгами: жанровое многообразие произведений Л.Н. Толстого.</w:t>
            </w:r>
          </w:p>
          <w:p w14:paraId="123D3C6E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Характеристика героя сказки В.М. Гаршина «Лягушка-путешественница».</w:t>
            </w:r>
          </w:p>
          <w:p w14:paraId="5243F238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Особенности литературной сказки В.М. Гаршина «Лягушка-путешественница»: анализ сюжета, композиции.</w:t>
            </w:r>
          </w:p>
          <w:p w14:paraId="13B03945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Осознание главной мысли (идеи) сказки В.М. Гаршина «Лягушка-путешественница».</w:t>
            </w:r>
          </w:p>
          <w:p w14:paraId="6A91C742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Работа с детскими книгами «Литературные сказки писателей»: составление аннотации.</w:t>
            </w:r>
          </w:p>
          <w:p w14:paraId="75961BD8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Животные в литературных сказках. На примере произведения И.С. Соколова-Микитова «Листопадничек».</w:t>
            </w:r>
          </w:p>
          <w:p w14:paraId="1AB72AC0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[Научно-естественные сведения о природе в сказке И.С. Соколова-Микитова «Листопадничек».</w:t>
            </w:r>
          </w:p>
          <w:p w14:paraId="7FEFD632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Создание образов героев-животных в литературных сказках. На примере произведения Д.Н. Мамин-Сибиряка «Умнее всех».</w:t>
            </w:r>
          </w:p>
          <w:p w14:paraId="2EF94330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Поучительный смысл сказок о животных. На примере произведения Д.Н. Мамин-Сибиряка «Умнее всех».</w:t>
            </w:r>
          </w:p>
          <w:p w14:paraId="2B934834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Составление устного рассказа «Моя любимая книга».</w:t>
            </w:r>
          </w:p>
          <w:p w14:paraId="4C45BC78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Создание картин природы в произведениях поэтов. На примере стихотворения И.А. Бунина «Первый снег».</w:t>
            </w:r>
          </w:p>
          <w:p w14:paraId="2A5C2FAC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Оценка чувств и настроения, вызываемых лирическим произведением ( А.А. Блок «Ворона»).</w:t>
            </w:r>
          </w:p>
          <w:p w14:paraId="2D9D986D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Работа со стихотворением С.А. Есенина «Берёза»: средства выразительности в произведении.</w:t>
            </w:r>
          </w:p>
          <w:p w14:paraId="11ED5741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Восприятие картин природы в стихотворениях С.А. Есенина.</w:t>
            </w:r>
          </w:p>
          <w:p w14:paraId="5939214B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Живописные полотна как иллюстрация к лирическому произведению: пейзаж.</w:t>
            </w:r>
          </w:p>
          <w:p w14:paraId="7FBF1B6D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Звукопись, её выразительное значение в лирических произведениях (на выбор).</w:t>
            </w:r>
          </w:p>
          <w:p w14:paraId="618C14FD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Поэтические картины родной природы. К.Г. Паустовский.</w:t>
            </w:r>
          </w:p>
          <w:p w14:paraId="560E196E" w14:textId="77777777" w:rsidR="00A4564B" w:rsidRPr="00A4564B" w:rsidRDefault="00A4564B" w:rsidP="00A4564B">
            <w:pPr>
              <w:spacing w:after="200" w:line="276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Описание природы (пейзаж) в художественном произведении. На примере произведения А.П. Чехова «Степь» (отрывок).</w:t>
            </w:r>
            <w:r w:rsidRPr="00A4564B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75F283E6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Составление устного рассказа «Красота родной природы» по изученным текстам.</w:t>
            </w:r>
          </w:p>
          <w:p w14:paraId="73BB00D1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Тематическая проверочная работа по итогам раздела «Картины природы в произведениях поэтов и писателей ХIХ – ХХ века».</w:t>
            </w:r>
          </w:p>
          <w:p w14:paraId="681B5247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Резервный урок. Сравнение средств создания пейзажа в тексте-описании, в изобразительном искусстве, в произведениях музыкального искусства.</w:t>
            </w:r>
          </w:p>
          <w:p w14:paraId="7B304D79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Взаимоотношения человека и животных – тема произведения Д.Н. Мамин-Сибиряка «Приёмыш».</w:t>
            </w:r>
          </w:p>
          <w:p w14:paraId="07191971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Соотнесение заглавия и главной мысли рассказа Д.Н. Мамин-Сибиряка «Приёмыш».</w:t>
            </w:r>
          </w:p>
          <w:p w14:paraId="68F1A88A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Отражение темы дружбы животных в рассказах писателей. На примере произведения А.И. Куприна «Барбос и Жулька».</w:t>
            </w:r>
          </w:p>
          <w:p w14:paraId="19DBA195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Характеристика героев-животных, их портрет в рассказах писателей. На примере рассказа А.И. Куприна «Барбос и Жулька».</w:t>
            </w:r>
          </w:p>
          <w:p w14:paraId="19D296BD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Отражение нравственно-этических понятий (любовь и забота о животных) в рассказах писателей.</w:t>
            </w:r>
            <w:r w:rsidRPr="00A4564B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Б. С. Житков «Про обезьянку».</w:t>
            </w:r>
          </w:p>
          <w:p w14:paraId="3EEDA0AF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Осознание понятий верность и преданность животных.</w:t>
            </w:r>
          </w:p>
          <w:p w14:paraId="3D3A331D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Работа с детскими книгами о братьях наших меньших: написание отзыва.</w:t>
            </w:r>
          </w:p>
          <w:p w14:paraId="7CC7BBB2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Произведения Паустовского К.Г. о природе и животных. Главная мысль (идея) рассказа «Барсучий нос».</w:t>
            </w:r>
          </w:p>
          <w:p w14:paraId="1578858A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Работа с рассказом Паустовского К.Г. «Кот-ворюга»: анализ композиции, составление плана.</w:t>
            </w:r>
          </w:p>
          <w:p w14:paraId="4BA7CBEF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Составление портрета героя-животного в рассказе Паустовского К.Г. «Кот-ворюга».</w:t>
            </w:r>
          </w:p>
          <w:p w14:paraId="7F4770A1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Раскрытие темы взаимоотношения человека и животного на примере рассказа Паустовского К.Г. «Заячьи лапы».</w:t>
            </w:r>
          </w:p>
          <w:p w14:paraId="72B8C466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Особенности композиции в рассказах о животных. На примере рассказа Паустовского К.Г. «Заячьи лапы».</w:t>
            </w:r>
          </w:p>
          <w:p w14:paraId="35537D42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Создание характеров героев-животных в рассказах писателей. На примере рассказа Пришвина М.М. «Выскочка».</w:t>
            </w:r>
          </w:p>
          <w:p w14:paraId="5EF91EB9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Рассказы писателей-натуралистов о заботливом и бережном отношении человека к животным  родного края( на выбор).</w:t>
            </w:r>
          </w:p>
          <w:p w14:paraId="161C7F91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Тематическая проверочная работа по итогам раздела «Взаимоотношения человека и животных».</w:t>
            </w:r>
          </w:p>
          <w:p w14:paraId="5E56A7C7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Составление устного рассказа «Любовь и забота о братьях наших меньших» по изученным произведениям.</w:t>
            </w:r>
          </w:p>
          <w:p w14:paraId="3D6F6FC9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Резервный урок. Человек и его взаимоотношения с животными в рассказах писателей.</w:t>
            </w:r>
          </w:p>
          <w:p w14:paraId="77203A79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Дети – герои произведений.</w:t>
            </w:r>
          </w:p>
          <w:p w14:paraId="2A702699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Историческая обстановка как фон создания произведения.</w:t>
            </w:r>
          </w:p>
          <w:p w14:paraId="2B859220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Судьбы крестьянских детей в произведениях писателей. На примере рассказа А.П. Чехова «Ванька».</w:t>
            </w:r>
          </w:p>
          <w:p w14:paraId="3E43A799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Особенности внешнего вида и характера героя-ребёнка. На примере рассказа А.П. Чехова «Ванька».</w:t>
            </w:r>
          </w:p>
          <w:p w14:paraId="4481677B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Отражение в произведении важных человеческих качеств: честности, стойкости, ответственности. На примере рассказа Л. Пантелеева «Честное слово».</w:t>
            </w:r>
          </w:p>
          <w:p w14:paraId="336BBDCA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Деление текста на части, составление плана, выявление главной мысли (идеи) рассказа Л. Пантелеева «Честное слово».</w:t>
            </w:r>
          </w:p>
          <w:p w14:paraId="475CBBA2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Представление темы «Дети на войне» в рассказе Л. Пантелеева «На ялике».</w:t>
            </w:r>
          </w:p>
          <w:p w14:paraId="4B971A1B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Мужество и бесстрашие – качества, проявляемые детьми в военное время.</w:t>
            </w:r>
          </w:p>
          <w:p w14:paraId="7ED158FE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Составление портрета главного героя рассказа Л.А. Кассиля «Алексей Андреевич»</w:t>
            </w:r>
          </w:p>
          <w:p w14:paraId="40500AA6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Осмысление поступков и поведения главного героя рассказа Л.А. Кассиля «Алексей Андреевич».</w:t>
            </w:r>
          </w:p>
          <w:p w14:paraId="59B55E3E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Отличие автора от героя и рассказчика. На примере рассказа А.П. Гайдара «Горячий камень».</w:t>
            </w:r>
          </w:p>
          <w:p w14:paraId="1DED457F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Выделение главной мысли (идеи) произведения о детях. На примере рассказа А.П. Гайдара «Горячий камень».</w:t>
            </w:r>
          </w:p>
          <w:p w14:paraId="328FCBDD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Основные события сюжета произведения А.П. Гайдара «Тимур и его команда» (отрывки).</w:t>
            </w:r>
          </w:p>
          <w:p w14:paraId="518CB600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Роль интерьера (описание штаба) в создании образов героев произведения А.П. Гайдара «Тимур и его команда» (отрывки).</w:t>
            </w:r>
          </w:p>
          <w:p w14:paraId="1E2EFA3D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Нравственная оценка ситуаций, поведения и поступков героев произведения А.П. Гайдара «Тимур и его команда» (отрывки).</w:t>
            </w:r>
          </w:p>
          <w:p w14:paraId="0B42C0A4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Раскрытие темы «Разные детские судьбы» в произведениях писателей.</w:t>
            </w:r>
          </w:p>
          <w:p w14:paraId="1AE51C30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Тематическая проверочная работа по итогам раздела «Произведения о детях».</w:t>
            </w:r>
          </w:p>
          <w:p w14:paraId="62771149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Работа с книгами о детях: составление аннотации.</w:t>
            </w:r>
          </w:p>
          <w:p w14:paraId="0CDF1209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Особенности юмористических произведений Н.Н. Носова и других авторов на выбор.</w:t>
            </w:r>
          </w:p>
          <w:p w14:paraId="64C3A80D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Комичность как основа сюжета рассказов Н.Н. Носова и других авторов на выбор.</w:t>
            </w:r>
          </w:p>
          <w:p w14:paraId="4112F12F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Характеристика героя «Денискиных рассказов» В.Ю. Драгунского.</w:t>
            </w:r>
          </w:p>
          <w:p w14:paraId="0EBB7896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Средства выразительности текста юмористического содержания: преувеличение. На примере произведений В.Ю. Драгунского.</w:t>
            </w:r>
          </w:p>
          <w:p w14:paraId="490DC42B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Работа с детскими книгами: авторы юмористических рассказов.</w:t>
            </w:r>
          </w:p>
          <w:p w14:paraId="302B8FDF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Составление устного рассказа «Мой любимый детский писатель» на примере изученных произведений.</w:t>
            </w:r>
          </w:p>
          <w:p w14:paraId="123B2738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Волшебные предметы и помощники в литературных сказках Ш. Перро.</w:t>
            </w:r>
          </w:p>
          <w:p w14:paraId="025C5495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Особенности литературных сказок Х.-К. Андерсена (сюжет, язык, герои).</w:t>
            </w:r>
          </w:p>
          <w:p w14:paraId="2B258550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Особенности авторских сказок: раскрытие главной мысли, композиция, герои. На примере сказок Р. Киплинга.</w:t>
            </w:r>
          </w:p>
          <w:p w14:paraId="597815D8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Взаимоотношения человека и животных в рассказах зарубежных писателей. На примере рассказа Джека Лондона «Бурый волк».</w:t>
            </w:r>
          </w:p>
          <w:p w14:paraId="6EEAF0C2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Деление текста на части, составление плана, выявление главной мысли (идеи) рассказа Джека Лондона «Бурый волк».</w:t>
            </w:r>
          </w:p>
          <w:p w14:paraId="462334E4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Средства создания образов героев-животных в рассказах зарубежных писателей. На примере рассказа Э. Сетон-Томпсона «Чинк».</w:t>
            </w:r>
          </w:p>
          <w:p w14:paraId="4FB0F6C1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Осознание нравственно-этических понятий: верность и преданность животных. На примере рассказа Э. Сетон-Томпсона «Чинк».</w:t>
            </w:r>
          </w:p>
          <w:p w14:paraId="52F7217B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Расширение знаний о писателях, как переводчиках зарубежной литературы. На примере переводов С.Я. Маршака, К.И. Чуковского, Б.В. Заходера.</w:t>
            </w:r>
          </w:p>
          <w:p w14:paraId="6DCC3D94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Тематическая проверочная работа по итогам раздела «Зарубежная литература».</w:t>
            </w:r>
          </w:p>
          <w:p w14:paraId="4F63450F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Составление устного рассказа «Мой любимый зарубежный детский писатель» на примере изученных произведений.</w:t>
            </w:r>
          </w:p>
          <w:p w14:paraId="2E5D38AD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Резервный урок. Составление устного рассказа «Дружба человека и животного» на примере изученных произведений</w:t>
            </w:r>
          </w:p>
          <w:p w14:paraId="495411B9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 мире книг. Книга как особый вид искусства</w:t>
            </w:r>
          </w:p>
          <w:p w14:paraId="3938CDFC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Общее представление о первых книгах на Руси, знакомство с рукописными книгами</w:t>
            </w:r>
          </w:p>
          <w:p w14:paraId="534305FA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Первая печатная книга на Руси. Н.П. Кончаловская «Мастер Фёдоров Иван и его печатный стан» (отрывок из «Наша древняя столица»)</w:t>
            </w:r>
          </w:p>
          <w:p w14:paraId="4D4921F5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Осознание важности чтения художественной литературы и фольклора. Правила юного читателя</w:t>
            </w:r>
          </w:p>
          <w:p w14:paraId="09A8A18D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Резервный урок. Проверочная работа по итогам изученного в 3 классе.</w:t>
            </w:r>
          </w:p>
          <w:p w14:paraId="254A6721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Резервный урок. Работа с детскими книгами «Зарубежные писатели – детям»: написание отзыва.</w:t>
            </w:r>
          </w:p>
          <w:p w14:paraId="32632CB7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Резервный урок. Осознание важности читательской деятельности. Работа со стихотворением Б. Заходера «Что такое стихи».</w:t>
            </w:r>
          </w:p>
          <w:p w14:paraId="21B72626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Резервный урок. Работа с детской книгой и справочной литературой.</w:t>
            </w:r>
          </w:p>
          <w:p w14:paraId="0A3F4617" w14:textId="77777777" w:rsidR="00A4564B" w:rsidRPr="00A4564B" w:rsidRDefault="00A4564B" w:rsidP="00A4564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Резервный урок. Летнее чтение. Выбор книг на основе рекомендательного списка и тематического каталога.</w:t>
            </w:r>
          </w:p>
        </w:tc>
        <w:tc>
          <w:tcPr>
            <w:tcW w:w="3521" w:type="dxa"/>
          </w:tcPr>
          <w:p w14:paraId="3870A25E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411CAF6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478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de</w:t>
              </w:r>
            </w:hyperlink>
          </w:p>
          <w:p w14:paraId="49A41EE7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8424E19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47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  <w:p w14:paraId="62BAE82D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769F10C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47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72</w:t>
              </w:r>
            </w:hyperlink>
          </w:p>
          <w:p w14:paraId="76512602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22C13F6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47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76</w:t>
              </w:r>
            </w:hyperlink>
          </w:p>
          <w:p w14:paraId="10069A50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85AAFA6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47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84</w:t>
              </w:r>
            </w:hyperlink>
          </w:p>
          <w:p w14:paraId="7A11632B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8167018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0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47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88</w:t>
              </w:r>
            </w:hyperlink>
          </w:p>
          <w:p w14:paraId="5FD70BC7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7EBC0EF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483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ec</w:t>
              </w:r>
            </w:hyperlink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12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25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  <w:p w14:paraId="0A558365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D9E62C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4861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</w:hyperlink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14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</w:hyperlink>
          </w:p>
          <w:p w14:paraId="103F4E46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7AA83D5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5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cc</w:t>
              </w:r>
            </w:hyperlink>
          </w:p>
          <w:p w14:paraId="13906942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622CB84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6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610</w:t>
              </w:r>
            </w:hyperlink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17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4850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  <w:p w14:paraId="1FE645D2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0114BF9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8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7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dc</w:t>
              </w:r>
            </w:hyperlink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19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4861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</w:hyperlink>
          </w:p>
          <w:p w14:paraId="129C82A0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94BEE92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0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fe</w:t>
              </w:r>
            </w:hyperlink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21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4875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</w:hyperlink>
          </w:p>
          <w:p w14:paraId="110C2498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9E48E9F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0403476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A2996BD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2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48892</w:t>
              </w:r>
            </w:hyperlink>
          </w:p>
          <w:p w14:paraId="5888C4DF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1F594A7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3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489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</w:hyperlink>
          </w:p>
          <w:p w14:paraId="155484E4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67AD779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4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ab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</w:hyperlink>
          </w:p>
          <w:p w14:paraId="11A92316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5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aa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16</w:t>
              </w:r>
            </w:hyperlink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26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49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</w:hyperlink>
          </w:p>
          <w:p w14:paraId="20B3CC93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CBBE51E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7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ae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</w:t>
              </w:r>
            </w:hyperlink>
          </w:p>
          <w:p w14:paraId="3F516ED7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215F7C3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8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542</w:t>
              </w:r>
            </w:hyperlink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29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10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  <w:p w14:paraId="0FCEBC86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9231B8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0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bb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46</w:t>
              </w:r>
            </w:hyperlink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31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27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</w:hyperlink>
          </w:p>
          <w:p w14:paraId="22E2C788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10D7190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2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bb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46</w:t>
              </w:r>
            </w:hyperlink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33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27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</w:hyperlink>
          </w:p>
          <w:p w14:paraId="2BCA944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5A64DAB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4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7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</w:hyperlink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35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be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98</w:t>
              </w:r>
            </w:hyperlink>
          </w:p>
          <w:p w14:paraId="27FE5A9C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3E6E31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6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7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ae</w:t>
              </w:r>
            </w:hyperlink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37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bd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94</w:t>
              </w:r>
            </w:hyperlink>
          </w:p>
          <w:p w14:paraId="2BA1FF8F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0D5D883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8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</w:hyperlink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39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70</w:t>
              </w:r>
            </w:hyperlink>
          </w:p>
          <w:p w14:paraId="26DFB89D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FBA1A27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18A3B92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0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29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5142</w:t>
              </w:r>
            </w:hyperlink>
          </w:p>
          <w:p w14:paraId="3F1C39C3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8E0D2FE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иблиотека ЦОК </w:t>
            </w:r>
            <w:hyperlink r:id="rId41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29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fda</w:t>
              </w:r>
            </w:hyperlink>
          </w:p>
          <w:p w14:paraId="240B3C5B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E173FFB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CFE609E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5CD5E7A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2AE0FF7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2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cd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98</w:t>
              </w:r>
            </w:hyperlink>
          </w:p>
          <w:p w14:paraId="5AA73F8F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D3E401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82CB454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3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194</w:t>
              </w:r>
            </w:hyperlink>
          </w:p>
          <w:p w14:paraId="260EC06D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EF8DB22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4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298</w:t>
              </w:r>
            </w:hyperlink>
          </w:p>
          <w:p w14:paraId="4BFB7068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8142372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7A081D7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5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072</w:t>
              </w:r>
            </w:hyperlink>
          </w:p>
          <w:p w14:paraId="33A1DC23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3870C0B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6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1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  <w:p w14:paraId="4EE60053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8A7536E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7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</w:hyperlink>
          </w:p>
          <w:p w14:paraId="763896A6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3F84986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7299730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8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</w:hyperlink>
          </w:p>
          <w:p w14:paraId="3199C98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3D43520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9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</w:hyperlink>
          </w:p>
          <w:p w14:paraId="2F06EF9B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822E533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0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80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</w:hyperlink>
          </w:p>
          <w:p w14:paraId="2DBFB1D7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E16568E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A034A12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B3D6F20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1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938</w:t>
              </w:r>
            </w:hyperlink>
          </w:p>
          <w:p w14:paraId="5EDD0F9E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1ACF6F0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38A4D86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2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cb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68</w:t>
              </w:r>
            </w:hyperlink>
          </w:p>
          <w:p w14:paraId="2BCCDC95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D36FDDE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1B62143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326EBAB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3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ca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64</w:t>
              </w:r>
            </w:hyperlink>
          </w:p>
          <w:p w14:paraId="372BE15A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4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80</w:t>
              </w:r>
            </w:hyperlink>
          </w:p>
          <w:p w14:paraId="297118A2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2CAB7A5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5F4290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2D5F323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5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</w:hyperlink>
          </w:p>
          <w:p w14:paraId="44DD7582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EF1D65D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6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</w:hyperlink>
          </w:p>
          <w:p w14:paraId="1EB99B55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188D4EF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95DB27D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7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676</w:t>
              </w:r>
            </w:hyperlink>
          </w:p>
          <w:p w14:paraId="6A951AD5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5334AC5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BC86F43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8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35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  <w:p w14:paraId="6361356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349B47D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D9DE89D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9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066</w:t>
              </w:r>
            </w:hyperlink>
          </w:p>
          <w:p w14:paraId="0DF1BAA3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D91AC66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0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ea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  <w:p w14:paraId="288F8CD6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61AC808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1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684</w:t>
              </w:r>
            </w:hyperlink>
          </w:p>
          <w:p w14:paraId="6C78B006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D05BD34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2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eb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98</w:t>
              </w:r>
            </w:hyperlink>
          </w:p>
          <w:p w14:paraId="10386ACE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F661E80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3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576</w:t>
              </w:r>
            </w:hyperlink>
          </w:p>
          <w:p w14:paraId="6BAD0125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711D0D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4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972</w:t>
              </w:r>
            </w:hyperlink>
          </w:p>
          <w:p w14:paraId="3184BCD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C4C5E10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5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45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  <w:p w14:paraId="28C1783C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12E6945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C893CE2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6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eecc</w:t>
              </w:r>
            </w:hyperlink>
          </w:p>
          <w:p w14:paraId="07F16227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24F208C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0A08568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7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00</w:t>
              </w:r>
            </w:hyperlink>
          </w:p>
          <w:p w14:paraId="692ACBDB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9DB9209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77E3850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043351E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8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784</w:t>
              </w:r>
            </w:hyperlink>
          </w:p>
          <w:p w14:paraId="5D59BADB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662403E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2477ED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BD8C7CE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676064D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9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  <w:p w14:paraId="18DC70FF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BE7A2E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0606D13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E455BD9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0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</w:hyperlink>
          </w:p>
          <w:p w14:paraId="75E18DE3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90D399E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B6861DA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1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554</w:t>
              </w:r>
            </w:hyperlink>
          </w:p>
          <w:p w14:paraId="2E7EC0E9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FBB86E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2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98</w:t>
              </w:r>
            </w:hyperlink>
          </w:p>
          <w:p w14:paraId="68325694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E305ABB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015B883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3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1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</w:hyperlink>
          </w:p>
          <w:p w14:paraId="6C5447BD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85108CE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7CBBD72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E2FACEF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4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548</w:t>
              </w:r>
            </w:hyperlink>
          </w:p>
          <w:p w14:paraId="460A2397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E043EBC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3E774D5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5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69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</w:hyperlink>
          </w:p>
          <w:p w14:paraId="7179F49B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EA9C75B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251E16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1A3FE855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6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82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</w:hyperlink>
          </w:p>
          <w:p w14:paraId="20C0D129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024D8EE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0A2DD6E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43159CED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2F32136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7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958</w:t>
              </w:r>
            </w:hyperlink>
          </w:p>
          <w:p w14:paraId="2F1E3D9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62CA889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6A4A66D5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4357FC2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8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  <w:p w14:paraId="21705668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DAF9424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3D32A69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570E9F09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66F8128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9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fe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30</w:t>
              </w:r>
            </w:hyperlink>
          </w:p>
          <w:p w14:paraId="55EAD0D4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C5A396C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C59A6FF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6685868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0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70</w:t>
              </w:r>
            </w:hyperlink>
          </w:p>
          <w:p w14:paraId="5C146A77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6454B86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B6F038E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CE86169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9EDD8AE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49E5578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941904B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1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50358</w:t>
              </w:r>
            </w:hyperlink>
          </w:p>
          <w:p w14:paraId="134973D3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3ED32AF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DBE0C8F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2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504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ac</w:t>
              </w:r>
            </w:hyperlink>
          </w:p>
          <w:p w14:paraId="3EF4B180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C4A5663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AE0FA77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3F593A8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3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5072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</w:hyperlink>
          </w:p>
          <w:p w14:paraId="7F2E4122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C85C2E5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292835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4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50876</w:t>
              </w:r>
            </w:hyperlink>
          </w:p>
          <w:p w14:paraId="69C46FC6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000E55C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D6BB983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8B8AE2F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FFF0182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4E9E085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5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50984</w:t>
              </w:r>
            </w:hyperlink>
          </w:p>
          <w:p w14:paraId="4B5737BD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C023D60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CF98569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B7FD898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2A53C0C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6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50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aa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  <w:p w14:paraId="47FD89E0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49F3768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B1D733D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3DAB890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8E73824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7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513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ac</w:t>
              </w:r>
            </w:hyperlink>
          </w:p>
          <w:p w14:paraId="19619007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EDF12F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5EE67C7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4B40F389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15CBAB9C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4183352C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619BA6FC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8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514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ba</w:t>
              </w:r>
            </w:hyperlink>
          </w:p>
          <w:p w14:paraId="2B61EEC2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71160D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0BC11B0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9FF45A8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9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5169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  <w:p w14:paraId="01202B22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A235672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8B83BDD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EDD7A87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0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518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de</w:t>
              </w:r>
            </w:hyperlink>
          </w:p>
          <w:p w14:paraId="71B286CC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8EA46AE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EA663BD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1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519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  <w:p w14:paraId="504D4464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F459E8C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CE0421D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2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51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04</w:t>
              </w:r>
            </w:hyperlink>
          </w:p>
          <w:p w14:paraId="725549E5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D00BDAB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0791D1E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3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524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</w:t>
              </w:r>
            </w:hyperlink>
          </w:p>
          <w:p w14:paraId="315ED32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DD65A8E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35CAA97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4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50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34</w:t>
              </w:r>
            </w:hyperlink>
          </w:p>
          <w:p w14:paraId="550934C0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D39980B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58AC63A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7E34596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5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50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  <w:p w14:paraId="24F14CE8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82029B6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4ED054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3EF7C28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6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51096</w:t>
              </w:r>
            </w:hyperlink>
          </w:p>
          <w:p w14:paraId="457AF9CD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9CDFD46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E7A2B1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FD2ED55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59E7E4FE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3048BBB7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71563458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7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522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</w:t>
              </w:r>
            </w:hyperlink>
          </w:p>
          <w:p w14:paraId="1322FE25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07C93C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063D237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72854EBC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7F2A7456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8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52806</w:t>
              </w:r>
            </w:hyperlink>
          </w:p>
          <w:p w14:paraId="1ABDF2C4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41715DC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4AE456F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9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52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bd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</w:hyperlink>
          </w:p>
          <w:p w14:paraId="2CAA62C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F9B5F2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69D46BD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AAF7AA7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00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52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da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  <w:p w14:paraId="39014923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15F8FEC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A20F9CB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01" w:history="1">
              <w:r w:rsidRPr="00A4564B">
                <w:rPr>
                  <w:rFonts w:ascii="Times New Roman" w:hAnsi="Times New Roman" w:cs="Times New Roman"/>
                  <w:color w:val="0563C1" w:themeColor="hyperlink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563C1" w:themeColor="hyperlink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563C1" w:themeColor="hyperlink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563C1" w:themeColor="hyperlink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563C1" w:themeColor="hyperlink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563C1" w:themeColor="hyperlink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563C1" w:themeColor="hyperlink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563C1" w:themeColor="hyperlink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563C1" w:themeColor="hyperlink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563C1" w:themeColor="hyperlink"/>
                  <w:kern w:val="0"/>
                  <w:sz w:val="24"/>
                  <w:szCs w:val="24"/>
                  <w:u w:val="single"/>
                  <w14:ligatures w14:val="none"/>
                </w:rPr>
                <w:t>52928</w:t>
              </w:r>
            </w:hyperlink>
          </w:p>
          <w:p w14:paraId="6E1BCF44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BEB45EF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4BE6C0C2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6E7DB1A2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02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52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40</w:t>
              </w:r>
            </w:hyperlink>
          </w:p>
          <w:p w14:paraId="671487EA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9AF03C9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A30FF72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74C4B8EA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39F6D68E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03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52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ebe</w:t>
              </w:r>
            </w:hyperlink>
          </w:p>
          <w:p w14:paraId="4D91CEA4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DB1473C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4506CAF3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30A49363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04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52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fd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  <w:p w14:paraId="34B6FEE7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B5DB7C3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055F9780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3F43AD17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22542FE9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05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53242</w:t>
              </w:r>
            </w:hyperlink>
          </w:p>
          <w:p w14:paraId="12BECE58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CFED17F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16B7D293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25161849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06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53364</w:t>
              </w:r>
            </w:hyperlink>
          </w:p>
          <w:p w14:paraId="5BAE7BEA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FD4A037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B134083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1C9EB5F6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0FB76614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09D3BA3A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07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5347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</w:hyperlink>
          </w:p>
          <w:p w14:paraId="1A9BF5F3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C372B90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08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53710</w:t>
              </w:r>
            </w:hyperlink>
          </w:p>
          <w:p w14:paraId="1B8F2DAC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ED7EAC9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1C570FEA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530A574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09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53850</w:t>
              </w:r>
            </w:hyperlink>
          </w:p>
          <w:p w14:paraId="4EC22AE2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9F40AE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25206FE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0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53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12</w:t>
              </w:r>
            </w:hyperlink>
          </w:p>
          <w:p w14:paraId="4FE33363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A373335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2B454B8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1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541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  <w:p w14:paraId="2B22CFDE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18D33E3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10C8D2A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2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5434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  <w:p w14:paraId="69906E47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4E39AD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3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53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bca</w:t>
              </w:r>
            </w:hyperlink>
          </w:p>
          <w:p w14:paraId="0AB73BE4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28145E3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462E7D0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4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544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</w:hyperlink>
          </w:p>
          <w:p w14:paraId="0163E1F2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FDFAA0C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28B83D8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D4DFA04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5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29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3630</w:t>
              </w:r>
            </w:hyperlink>
          </w:p>
          <w:p w14:paraId="637D51BA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59B54A86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1AF8DD7C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5855999D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6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51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12</w:t>
              </w:r>
            </w:hyperlink>
          </w:p>
          <w:p w14:paraId="66F30562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4226948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72D991F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B57E2F2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7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51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24</w:t>
              </w:r>
            </w:hyperlink>
          </w:p>
          <w:p w14:paraId="75AA4FF4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1CA2F2A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4802AE8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23FAFF84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6F2940BE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8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51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46</w:t>
              </w:r>
            </w:hyperlink>
          </w:p>
          <w:p w14:paraId="1CA5B867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CA0192B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4F2409E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CA5B78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1C7D9BFE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19D627BB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9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5218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  <w:p w14:paraId="47BEFD36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504D703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5B95220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51906CC4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0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51294</w:t>
              </w:r>
            </w:hyperlink>
          </w:p>
          <w:p w14:paraId="2CA97E8F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D69083D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16E19A0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1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50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bbe</w:t>
              </w:r>
            </w:hyperlink>
          </w:p>
          <w:p w14:paraId="37D9E69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D6F218B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B66954E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597AB9EF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2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523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ba</w:t>
              </w:r>
            </w:hyperlink>
          </w:p>
          <w:p w14:paraId="543BF58B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B47A8AB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71E736D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63EE52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5E8F63C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3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bc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525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</w:hyperlink>
          </w:p>
          <w:p w14:paraId="153B2E12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A632CF4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9C039E5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E79FB4F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8AAB580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801EB5B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4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29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ca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</w:t>
              </w:r>
            </w:hyperlink>
          </w:p>
          <w:p w14:paraId="0CAEE5A4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CAC876A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1D3C83E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4B5F173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5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29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db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</w:hyperlink>
          </w:p>
          <w:p w14:paraId="32FCBD97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5022A84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F25C99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6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29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  <w:p w14:paraId="47B2A1AF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AF18088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DDC9F9A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7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29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80</w:t>
              </w:r>
            </w:hyperlink>
          </w:p>
          <w:p w14:paraId="63E38147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9E372B0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5B38103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26916F9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8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29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3928</w:t>
              </w:r>
            </w:hyperlink>
          </w:p>
          <w:p w14:paraId="34A321DA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1568867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FBBB9F3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7FD973B8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9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29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</w:t>
              </w:r>
            </w:hyperlink>
          </w:p>
          <w:p w14:paraId="54394EE1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5940374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A553A55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02AB8368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0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29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4422</w:t>
              </w:r>
            </w:hyperlink>
          </w:p>
          <w:p w14:paraId="08DCECEC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E79DFCC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48B5936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0EA3B7B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1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29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4544</w:t>
              </w:r>
            </w:hyperlink>
          </w:p>
          <w:p w14:paraId="24F8AB29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2CB16B0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432531F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9ABCFC3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2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29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de</w:t>
              </w:r>
            </w:hyperlink>
          </w:p>
          <w:p w14:paraId="5F4E3D49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792045E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7BE64BD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3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29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</w:hyperlink>
          </w:p>
          <w:p w14:paraId="7E2B7149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3A5FA6C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184F9A4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4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29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4774</w:t>
              </w:r>
            </w:hyperlink>
          </w:p>
          <w:p w14:paraId="156A04D0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F475956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F3AED72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5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29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488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</w:hyperlink>
          </w:p>
          <w:p w14:paraId="62B3E08A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9B9FBD4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6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29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430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  <w:p w14:paraId="5EFECADB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FB92167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7"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29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A4564B">
                <w:rPr>
                  <w:rFonts w:ascii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4666</w:t>
              </w:r>
            </w:hyperlink>
          </w:p>
          <w:p w14:paraId="2C435133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D8ED0D8" w14:textId="77777777" w:rsidR="00A4564B" w:rsidRPr="00A4564B" w:rsidRDefault="003432E7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</w:pPr>
            <w:hyperlink r:id="rId138" w:tgtFrame="_blank" w:history="1">
              <w:r w:rsidR="00A4564B" w:rsidRPr="00A4564B">
                <w:rPr>
                  <w:rFonts w:ascii="Times New Roman" w:eastAsia="Times New Roman" w:hAnsi="Times New Roman" w:cs="Times New Roman"/>
                  <w:color w:val="000000" w:themeColor="text1"/>
                  <w:kern w:val="0"/>
                  <w:sz w:val="24"/>
                  <w:szCs w:val="24"/>
                  <w:lang w:eastAsia="ru-RU"/>
                  <w14:ligatures w14:val="none"/>
                </w:rPr>
                <w:t>Единая коллекция </w:t>
              </w:r>
              <w:r w:rsidR="00A4564B" w:rsidRPr="00A4564B">
                <w:rPr>
                  <w:rFonts w:ascii="Times New Roman" w:eastAsia="Times New Roman" w:hAnsi="Times New Roman" w:cs="Times New Roman"/>
                  <w:bCs/>
                  <w:color w:val="000000" w:themeColor="text1"/>
                  <w:kern w:val="0"/>
                  <w:sz w:val="24"/>
                  <w:szCs w:val="24"/>
                  <w:lang w:eastAsia="ru-RU"/>
                  <w14:ligatures w14:val="none"/>
                </w:rPr>
                <w:t>Цифровых Образовательных Ресур</w:t>
              </w:r>
            </w:hyperlink>
            <w:r w:rsidR="00A4564B" w:rsidRPr="00A4564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  <w:t>сов:</w:t>
            </w:r>
          </w:p>
          <w:p w14:paraId="5AEEB49A" w14:textId="77777777" w:rsidR="00A4564B" w:rsidRPr="00A4564B" w:rsidRDefault="003432E7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70C0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  <w:hyperlink r:id="rId139" w:history="1">
              <w:r w:rsidR="00A4564B" w:rsidRPr="00A4564B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http://school-collection.edu.ru/</w:t>
              </w:r>
            </w:hyperlink>
          </w:p>
          <w:p w14:paraId="12935263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8CC5CA8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Сайт «Начальная школа» с онлайн-поддержкой   учебников комплекта «Школа России» 1-4 кл:</w:t>
            </w:r>
          </w:p>
          <w:p w14:paraId="130B77D2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hyperlink r:id="rId140" w:history="1">
              <w:r w:rsidRPr="00A4564B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http://1-4.prosv.ru</w:t>
              </w:r>
            </w:hyperlink>
            <w:r w:rsidRPr="00A4564B">
              <w:rPr>
                <w:rFonts w:ascii="Times New Roman" w:eastAsia="Times New Roman" w:hAnsi="Times New Roman" w:cs="Times New Roman"/>
                <w:b/>
                <w:bCs/>
                <w:color w:val="0070C0"/>
                <w:kern w:val="0"/>
                <w:sz w:val="24"/>
                <w:szCs w:val="24"/>
                <w:lang w:eastAsia="ru-RU"/>
                <w14:ligatures w14:val="none"/>
              </w:rPr>
              <w:tab/>
            </w:r>
          </w:p>
          <w:p w14:paraId="3A005E26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B28ADC0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29E5F57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0BC561D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Образовательная социальная сеть для учителей:   </w:t>
            </w:r>
            <w:hyperlink r:id="rId141" w:history="1">
              <w:r w:rsidRPr="00A4564B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http://</w:t>
              </w:r>
              <w:r w:rsidRPr="00A4564B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 w:eastAsia="ru-RU"/>
                  <w14:ligatures w14:val="none"/>
                </w:rPr>
                <w:t>nsportal</w:t>
              </w:r>
              <w:r w:rsidRPr="00A4564B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.</w:t>
              </w:r>
              <w:r w:rsidRPr="00A4564B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 w:eastAsia="ru-RU"/>
                  <w14:ligatures w14:val="none"/>
                </w:rPr>
                <w:t>ru</w:t>
              </w:r>
            </w:hyperlink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           </w:t>
            </w:r>
          </w:p>
          <w:p w14:paraId="44405147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  </w:t>
            </w:r>
          </w:p>
          <w:p w14:paraId="727AFA37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«Школа АВБ»:</w:t>
            </w:r>
          </w:p>
          <w:p w14:paraId="72DDFF9F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 </w:t>
            </w:r>
            <w:hyperlink r:id="rId142" w:history="1">
              <w:r w:rsidRPr="00A4564B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http://shkola-abv.ru/</w:t>
              </w:r>
            </w:hyperlink>
          </w:p>
          <w:p w14:paraId="49A4697A" w14:textId="77777777" w:rsidR="00A4564B" w:rsidRPr="00A4564B" w:rsidRDefault="00A4564B" w:rsidP="00A4564B">
            <w:pPr>
              <w:spacing w:after="0" w:line="240" w:lineRule="auto"/>
              <w:ind w:left="862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36F4AC2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   </w:t>
            </w:r>
            <w:r w:rsidRPr="00A4564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Официальный ресурс для учителей, </w:t>
            </w: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детей и родителей (1-4 класс):</w:t>
            </w:r>
          </w:p>
          <w:p w14:paraId="1F93BB5C" w14:textId="77777777" w:rsidR="00A4564B" w:rsidRPr="00A4564B" w:rsidRDefault="00A4564B" w:rsidP="00A456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4472C4" w:themeColor="accent1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  <w:hyperlink r:id="rId143" w:tgtFrame="_blank" w:history="1">
              <w:r w:rsidRPr="00A4564B">
                <w:rPr>
                  <w:rFonts w:ascii="Times New Roman" w:eastAsia="Times New Roman" w:hAnsi="Times New Roman" w:cs="Times New Roman"/>
                  <w:bCs/>
                  <w:color w:val="4472C4" w:themeColor="accent1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http://www.nachalka.com/</w:t>
              </w:r>
            </w:hyperlink>
          </w:p>
          <w:p w14:paraId="01878BD2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  </w:t>
            </w:r>
          </w:p>
          <w:p w14:paraId="480BB122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«Самоучка»: </w:t>
            </w:r>
          </w:p>
          <w:p w14:paraId="039747E3" w14:textId="77777777" w:rsidR="00A4564B" w:rsidRPr="00A4564B" w:rsidRDefault="003432E7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r:id="rId144" w:history="1">
              <w:r w:rsidR="00A4564B" w:rsidRPr="00A4564B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http://samouchka.com.ua/</w:t>
              </w:r>
            </w:hyperlink>
          </w:p>
          <w:p w14:paraId="5DAD88EF" w14:textId="77777777" w:rsidR="00A4564B" w:rsidRPr="00A4564B" w:rsidRDefault="00A4564B" w:rsidP="00A4564B">
            <w:pPr>
              <w:spacing w:after="0" w:line="240" w:lineRule="auto"/>
              <w:ind w:left="862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56B1EE0" w14:textId="77777777" w:rsidR="00A4564B" w:rsidRPr="00A4564B" w:rsidRDefault="00A4564B" w:rsidP="00A4564B">
            <w:pPr>
              <w:keepNext/>
              <w:keepLines/>
              <w:shd w:val="clear" w:color="auto" w:fill="FFFFFF"/>
              <w:spacing w:after="0" w:line="240" w:lineRule="auto"/>
              <w:outlineLvl w:val="2"/>
              <w:rPr>
                <w:rFonts w:ascii="Times New Roman" w:eastAsiaTheme="majorEastAsia" w:hAnsi="Times New Roman" w:cs="Times New Roman"/>
                <w:b/>
                <w:color w:val="00206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  <w:t>Видеоуроки</w:t>
            </w:r>
            <w:r w:rsidRPr="00A4564B">
              <w:rPr>
                <w:rFonts w:ascii="Times New Roman" w:eastAsiaTheme="majorEastAsia" w:hAnsi="Times New Roman" w:cs="Times New Roman"/>
                <w:i/>
                <w:iCs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  <w:r w:rsidRPr="00A4564B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  <w:t>по предметам школьной программы:</w:t>
            </w:r>
          </w:p>
          <w:p w14:paraId="598C6059" w14:textId="77777777" w:rsidR="00A4564B" w:rsidRPr="00A4564B" w:rsidRDefault="003432E7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r:id="rId145" w:history="1">
              <w:r w:rsidR="00A4564B" w:rsidRPr="00A4564B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http://interneturok.ru/ru</w:t>
              </w:r>
            </w:hyperlink>
          </w:p>
          <w:p w14:paraId="79592286" w14:textId="77777777" w:rsidR="00A4564B" w:rsidRPr="00A4564B" w:rsidRDefault="00A4564B" w:rsidP="00A4564B">
            <w:pPr>
              <w:spacing w:after="0" w:line="240" w:lineRule="auto"/>
              <w:ind w:left="862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B8E79F8" w14:textId="77777777" w:rsidR="00A4564B" w:rsidRPr="00A4564B" w:rsidRDefault="00A4564B" w:rsidP="00A4564B">
            <w:pPr>
              <w:spacing w:after="0" w:line="240" w:lineRule="auto"/>
              <w:ind w:left="862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3EA12B5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4472C4" w:themeColor="accent1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Сообщество взаимопомощи  педагогов. База разработок для учителей начальных классов:      </w:t>
            </w:r>
            <w:hyperlink r:id="rId146" w:history="1">
              <w:r w:rsidRPr="00A4564B">
                <w:rPr>
                  <w:rFonts w:ascii="Times New Roman" w:eastAsia="Times New Roman" w:hAnsi="Times New Roman" w:cs="Times New Roman"/>
                  <w:color w:val="4472C4" w:themeColor="accent1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http://pedsovet.su</w:t>
              </w:r>
            </w:hyperlink>
          </w:p>
          <w:p w14:paraId="55DC8E15" w14:textId="77777777" w:rsidR="00A4564B" w:rsidRPr="00A4564B" w:rsidRDefault="00A4564B" w:rsidP="00A4564B">
            <w:pPr>
              <w:spacing w:after="0" w:line="240" w:lineRule="auto"/>
              <w:ind w:left="862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9439DCA" w14:textId="77777777" w:rsidR="00A4564B" w:rsidRPr="00A4564B" w:rsidRDefault="00A4564B" w:rsidP="00A456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Бесплатный школьный портал – все школы России:</w:t>
            </w: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hyperlink r:id="rId147" w:history="1">
              <w:r w:rsidRPr="00A4564B">
                <w:rPr>
                  <w:rFonts w:ascii="Times New Roman" w:eastAsia="Times New Roman" w:hAnsi="Times New Roman" w:cs="Times New Roman"/>
                  <w:color w:val="0088CC"/>
                  <w:kern w:val="0"/>
                  <w:sz w:val="24"/>
                  <w:szCs w:val="24"/>
                  <w:u w:val="single"/>
                  <w:shd w:val="clear" w:color="auto" w:fill="FFFFFF"/>
                  <w:lang w:eastAsia="ru-RU"/>
                  <w14:ligatures w14:val="none"/>
                </w:rPr>
                <w:t>http://www.proshkolu.ru</w:t>
              </w:r>
            </w:hyperlink>
            <w:r w:rsidRPr="00A4564B">
              <w:rPr>
                <w:rFonts w:ascii="Times New Roman" w:eastAsia="Times New Roman" w:hAnsi="Times New Roman" w:cs="Times New Roman"/>
                <w:color w:val="333333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 </w:t>
            </w:r>
          </w:p>
          <w:p w14:paraId="0208FFEA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E4E69F5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Учительский портал:</w:t>
            </w:r>
          </w:p>
          <w:p w14:paraId="1143AD75" w14:textId="77777777" w:rsidR="00A4564B" w:rsidRPr="00A4564B" w:rsidRDefault="003432E7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r:id="rId148" w:history="1">
              <w:r w:rsidR="00A4564B" w:rsidRPr="00A4564B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bdr w:val="none" w:sz="0" w:space="0" w:color="auto" w:frame="1"/>
                  <w:shd w:val="clear" w:color="auto" w:fill="FFFFFF"/>
                  <w:lang w:eastAsia="ru-RU"/>
                  <w14:ligatures w14:val="none"/>
                </w:rPr>
                <w:t>http://www.uchportal.ru</w:t>
              </w:r>
            </w:hyperlink>
            <w:r w:rsidR="00A4564B" w:rsidRPr="00A4564B">
              <w:rPr>
                <w:rFonts w:ascii="Times New Roman" w:eastAsia="Times New Roman" w:hAnsi="Times New Roman" w:cs="Times New Roman"/>
                <w:color w:val="333333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 </w:t>
            </w:r>
          </w:p>
          <w:p w14:paraId="6C6216A0" w14:textId="77777777" w:rsidR="00A4564B" w:rsidRPr="00A4564B" w:rsidRDefault="00A4564B" w:rsidP="00A4564B">
            <w:pPr>
              <w:spacing w:after="0" w:line="240" w:lineRule="auto"/>
              <w:ind w:left="862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A0AF004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color w:val="333333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 xml:space="preserve">Познавательный портал: сайт про все и обо всем!        </w:t>
            </w:r>
          </w:p>
          <w:p w14:paraId="60A66E8A" w14:textId="77777777" w:rsidR="00A4564B" w:rsidRPr="00A4564B" w:rsidRDefault="003432E7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88CC"/>
                <w:kern w:val="0"/>
                <w:sz w:val="24"/>
                <w:szCs w:val="24"/>
                <w:u w:val="single"/>
                <w:bdr w:val="none" w:sz="0" w:space="0" w:color="auto" w:frame="1"/>
                <w:shd w:val="clear" w:color="auto" w:fill="FFFFFF"/>
                <w:lang w:eastAsia="ru-RU"/>
                <w14:ligatures w14:val="none"/>
              </w:rPr>
            </w:pPr>
            <w:hyperlink r:id="rId149" w:history="1">
              <w:r w:rsidR="00A4564B" w:rsidRPr="00A4564B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bdr w:val="none" w:sz="0" w:space="0" w:color="auto" w:frame="1"/>
                  <w:shd w:val="clear" w:color="auto" w:fill="FFFFFF"/>
                  <w:lang w:eastAsia="ru-RU"/>
                  <w14:ligatures w14:val="none"/>
                </w:rPr>
                <w:t>http://clow.ru</w:t>
              </w:r>
            </w:hyperlink>
          </w:p>
          <w:p w14:paraId="6BEBA0F6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98AEEBC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Образовательный портал на базе  платформы для обучения детей:                                              </w:t>
            </w:r>
            <w:hyperlink r:id="rId150" w:history="1">
              <w:r w:rsidRPr="00A4564B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https://uchi.ru/</w:t>
              </w:r>
            </w:hyperlink>
          </w:p>
          <w:p w14:paraId="71F57564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0A56806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  <w:r w:rsidRPr="00A456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Яндекс.Учебник. Образовательная платформа.         </w:t>
            </w:r>
            <w:hyperlink r:id="rId151" w:history="1">
              <w:r w:rsidRPr="00A4564B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https://education.yandex.ru/</w:t>
              </w:r>
            </w:hyperlink>
          </w:p>
          <w:p w14:paraId="1494A133" w14:textId="77777777" w:rsidR="00A4564B" w:rsidRPr="00A4564B" w:rsidRDefault="00A4564B" w:rsidP="00A45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</w:p>
        </w:tc>
      </w:tr>
    </w:tbl>
    <w:p w14:paraId="7807E4EE" w14:textId="77777777" w:rsidR="00A4564B" w:rsidRPr="00F03548" w:rsidRDefault="00A4564B" w:rsidP="00A4564B">
      <w:pPr>
        <w:spacing w:after="200" w:line="276" w:lineRule="auto"/>
        <w:rPr>
          <w:rFonts w:ascii="Times New Roman" w:eastAsiaTheme="minorEastAsia" w:hAnsi="Times New Roman" w:cs="Times New Roman"/>
          <w:b/>
          <w:bCs/>
          <w:w w:val="95"/>
          <w:kern w:val="0"/>
          <w:sz w:val="28"/>
          <w:szCs w:val="28"/>
          <w:lang w:eastAsia="ru-RU"/>
          <w14:ligatures w14:val="none"/>
        </w:rPr>
      </w:pPr>
      <w:r w:rsidRPr="00F03548">
        <w:rPr>
          <w:rFonts w:ascii="Times New Roman" w:eastAsiaTheme="minorEastAsia" w:hAnsi="Times New Roman" w:cs="Times New Roman"/>
          <w:b/>
          <w:bCs/>
          <w:w w:val="95"/>
          <w:kern w:val="0"/>
          <w:sz w:val="28"/>
          <w:szCs w:val="28"/>
          <w:lang w:eastAsia="ru-RU"/>
          <w14:ligatures w14:val="none"/>
        </w:rPr>
        <w:lastRenderedPageBreak/>
        <w:t xml:space="preserve">                              </w:t>
      </w:r>
    </w:p>
    <w:p w14:paraId="61E679B7" w14:textId="77777777" w:rsidR="00A4564B" w:rsidRPr="0098416C" w:rsidRDefault="00A4564B" w:rsidP="00A4564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333333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b/>
          <w:color w:val="333333"/>
          <w:kern w:val="0"/>
          <w:sz w:val="28"/>
          <w:szCs w:val="28"/>
          <w14:ligatures w14:val="none"/>
        </w:rPr>
        <w:t xml:space="preserve">                           </w:t>
      </w:r>
    </w:p>
    <w:p w14:paraId="455A416E" w14:textId="77777777" w:rsidR="00A4564B" w:rsidRPr="0098416C" w:rsidRDefault="00A4564B" w:rsidP="00A4564B">
      <w:pPr>
        <w:spacing w:after="0" w:line="264" w:lineRule="auto"/>
        <w:ind w:left="120"/>
        <w:jc w:val="center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b/>
          <w:color w:val="333333"/>
          <w:kern w:val="0"/>
          <w:sz w:val="28"/>
          <w:szCs w:val="28"/>
          <w14:ligatures w14:val="none"/>
        </w:rPr>
        <w:t xml:space="preserve">Планируемые </w:t>
      </w:r>
      <w:r w:rsidRPr="0098416C">
        <w:rPr>
          <w:rFonts w:ascii="Times New Roman" w:hAnsi="Times New Roman" w:cs="Times New Roman"/>
          <w:b/>
          <w:color w:val="000000"/>
          <w:kern w:val="0"/>
          <w:sz w:val="28"/>
          <w:szCs w:val="28"/>
          <w14:ligatures w14:val="none"/>
        </w:rPr>
        <w:t xml:space="preserve">образовательные </w:t>
      </w:r>
      <w:r w:rsidRPr="0098416C">
        <w:rPr>
          <w:rFonts w:ascii="Times New Roman" w:hAnsi="Times New Roman" w:cs="Times New Roman"/>
          <w:b/>
          <w:color w:val="333333"/>
          <w:kern w:val="0"/>
          <w:sz w:val="28"/>
          <w:szCs w:val="28"/>
          <w14:ligatures w14:val="none"/>
        </w:rPr>
        <w:t>результаты</w:t>
      </w:r>
    </w:p>
    <w:p w14:paraId="328CE756" w14:textId="77777777" w:rsidR="00A4564B" w:rsidRPr="0098416C" w:rsidRDefault="00A4564B" w:rsidP="00A4564B">
      <w:pPr>
        <w:spacing w:after="0" w:line="264" w:lineRule="auto"/>
        <w:ind w:left="12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293A7EE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  <w:r w:rsidRPr="0098416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559E3F8F" w14:textId="77777777" w:rsidR="00A4564B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У третьеклассника продолжится формирование </w:t>
      </w:r>
      <w:r w:rsidRPr="0098416C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личностных </w:t>
      </w:r>
      <w:r w:rsidRPr="0098416C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результатов обучения.</w:t>
      </w:r>
    </w:p>
    <w:p w14:paraId="32F93295" w14:textId="77777777" w:rsidR="00A4564B" w:rsidRPr="0098416C" w:rsidRDefault="00A4564B" w:rsidP="002227A3">
      <w:p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D164B9B" w14:textId="77777777" w:rsidR="00A4564B" w:rsidRPr="0098416C" w:rsidRDefault="00A4564B" w:rsidP="00A4564B">
      <w:pPr>
        <w:spacing w:after="0" w:line="264" w:lineRule="auto"/>
        <w:ind w:left="12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b/>
          <w:color w:val="000000"/>
          <w:kern w:val="0"/>
          <w:sz w:val="28"/>
          <w:szCs w:val="28"/>
          <w14:ligatures w14:val="none"/>
        </w:rPr>
        <w:t xml:space="preserve">                                                    Личностные результаты</w:t>
      </w:r>
    </w:p>
    <w:p w14:paraId="7B5F4C1A" w14:textId="77777777" w:rsidR="00A4564B" w:rsidRPr="0098416C" w:rsidRDefault="00A4564B" w:rsidP="00A4564B">
      <w:pPr>
        <w:spacing w:after="0" w:line="264" w:lineRule="auto"/>
        <w:ind w:left="12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1F776A3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14:paraId="5D8F01FC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b/>
          <w:color w:val="000000"/>
          <w:kern w:val="0"/>
          <w:sz w:val="28"/>
          <w:szCs w:val="28"/>
          <w14:ligatures w14:val="none"/>
        </w:rPr>
        <w:t>Гражданско-патриотическое воспитание:</w:t>
      </w:r>
    </w:p>
    <w:p w14:paraId="524C1848" w14:textId="77777777" w:rsidR="00A4564B" w:rsidRPr="0098416C" w:rsidRDefault="00A4564B" w:rsidP="00A4564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становление ценностного отношения к своей Родине – России, малой родине, проявление интереса к изучению родного языка, истории и 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lastRenderedPageBreak/>
        <w:t>культуре Российской Федерации, понимание естественной связи прошлого и настоящего в культуре общества;</w:t>
      </w:r>
    </w:p>
    <w:p w14:paraId="4C4C6609" w14:textId="77777777" w:rsidR="00A4564B" w:rsidRPr="0098416C" w:rsidRDefault="00A4564B" w:rsidP="00A4564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29F345FB" w14:textId="77777777" w:rsidR="00A4564B" w:rsidRPr="0098416C" w:rsidRDefault="00A4564B" w:rsidP="00A4564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74D0786F" w14:textId="77777777" w:rsidR="00A4564B" w:rsidRPr="0098416C" w:rsidRDefault="00A4564B" w:rsidP="00A4564B">
      <w:p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98416C">
        <w:rPr>
          <w:rFonts w:ascii="Times New Roman" w:hAnsi="Times New Roman" w:cs="Times New Roman"/>
          <w:b/>
          <w:color w:val="000000"/>
          <w:kern w:val="0"/>
          <w:sz w:val="28"/>
          <w:szCs w:val="28"/>
          <w14:ligatures w14:val="none"/>
        </w:rPr>
        <w:t xml:space="preserve">           </w:t>
      </w:r>
      <w:r w:rsidRPr="0098416C">
        <w:rPr>
          <w:rFonts w:ascii="Times New Roman" w:hAnsi="Times New Roman" w:cs="Times New Roman"/>
          <w:b/>
          <w:color w:val="000000"/>
          <w:kern w:val="0"/>
          <w:sz w:val="28"/>
          <w:szCs w:val="28"/>
          <w:lang w:val="en-US"/>
          <w14:ligatures w14:val="none"/>
        </w:rPr>
        <w:t>Духовно-нравственное воспитание:</w:t>
      </w:r>
    </w:p>
    <w:p w14:paraId="7CA93ABF" w14:textId="77777777" w:rsidR="00A4564B" w:rsidRPr="0098416C" w:rsidRDefault="00A4564B" w:rsidP="00A4564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033FBE7B" w14:textId="77777777" w:rsidR="00A4564B" w:rsidRPr="0098416C" w:rsidRDefault="00A4564B" w:rsidP="00A4564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3F7B295C" w14:textId="77777777" w:rsidR="00A4564B" w:rsidRPr="0098416C" w:rsidRDefault="00A4564B" w:rsidP="00A4564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72EE7C7F" w14:textId="77777777" w:rsidR="00A4564B" w:rsidRPr="0098416C" w:rsidRDefault="00A4564B" w:rsidP="00A4564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14:paraId="422B0F52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98416C">
        <w:rPr>
          <w:rFonts w:ascii="Times New Roman" w:hAnsi="Times New Roman" w:cs="Times New Roman"/>
          <w:b/>
          <w:color w:val="000000"/>
          <w:kern w:val="0"/>
          <w:sz w:val="28"/>
          <w:szCs w:val="28"/>
          <w:lang w:val="en-US"/>
          <w14:ligatures w14:val="none"/>
        </w:rPr>
        <w:t>Эстетическое воспитание:</w:t>
      </w:r>
    </w:p>
    <w:p w14:paraId="08F787F2" w14:textId="77777777" w:rsidR="00A4564B" w:rsidRPr="0098416C" w:rsidRDefault="00A4564B" w:rsidP="00A4564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1B270983" w14:textId="77777777" w:rsidR="00A4564B" w:rsidRPr="0098416C" w:rsidRDefault="00A4564B" w:rsidP="00A4564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14:paraId="43A49BB7" w14:textId="77777777" w:rsidR="00A4564B" w:rsidRPr="0098416C" w:rsidRDefault="00A4564B" w:rsidP="00A4564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14:paraId="1CF68D01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98416C">
        <w:rPr>
          <w:rFonts w:ascii="Times New Roman" w:hAnsi="Times New Roman" w:cs="Times New Roman"/>
          <w:b/>
          <w:color w:val="000000"/>
          <w:kern w:val="0"/>
          <w:sz w:val="28"/>
          <w:szCs w:val="28"/>
          <w:lang w:val="en-US"/>
          <w14:ligatures w14:val="none"/>
        </w:rPr>
        <w:t>Трудовое воспитание:</w:t>
      </w:r>
    </w:p>
    <w:p w14:paraId="398C2AD1" w14:textId="77777777" w:rsidR="00A4564B" w:rsidRPr="0098416C" w:rsidRDefault="00A4564B" w:rsidP="00A4564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lastRenderedPageBreak/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51536A64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98416C">
        <w:rPr>
          <w:rFonts w:ascii="Times New Roman" w:hAnsi="Times New Roman" w:cs="Times New Roman"/>
          <w:b/>
          <w:color w:val="000000"/>
          <w:kern w:val="0"/>
          <w:sz w:val="28"/>
          <w:szCs w:val="28"/>
          <w:lang w:val="en-US"/>
          <w14:ligatures w14:val="none"/>
        </w:rPr>
        <w:t>Экологическое воспитание:</w:t>
      </w:r>
    </w:p>
    <w:p w14:paraId="08256FB3" w14:textId="77777777" w:rsidR="00A4564B" w:rsidRPr="0098416C" w:rsidRDefault="00A4564B" w:rsidP="00A4564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1F3AD2B0" w14:textId="77777777" w:rsidR="00A4564B" w:rsidRPr="0098416C" w:rsidRDefault="00A4564B" w:rsidP="00A4564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неприятие действий, приносящих ей вред.</w:t>
      </w:r>
    </w:p>
    <w:p w14:paraId="2EB1674E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98416C">
        <w:rPr>
          <w:rFonts w:ascii="Times New Roman" w:hAnsi="Times New Roman" w:cs="Times New Roman"/>
          <w:b/>
          <w:color w:val="000000"/>
          <w:kern w:val="0"/>
          <w:sz w:val="28"/>
          <w:szCs w:val="28"/>
          <w:lang w:val="en-US"/>
          <w14:ligatures w14:val="none"/>
        </w:rPr>
        <w:t>Ценности научного познания:</w:t>
      </w:r>
    </w:p>
    <w:p w14:paraId="66D4EC1B" w14:textId="77777777" w:rsidR="00A4564B" w:rsidRPr="0098416C" w:rsidRDefault="00A4564B" w:rsidP="00A4564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1172C0AC" w14:textId="77777777" w:rsidR="00A4564B" w:rsidRPr="0098416C" w:rsidRDefault="00A4564B" w:rsidP="00A4564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овладение смысловым чтением для решения различного уровня учебных и жизненных задач;</w:t>
      </w:r>
    </w:p>
    <w:p w14:paraId="7A56396F" w14:textId="77777777" w:rsidR="00A4564B" w:rsidRPr="0098416C" w:rsidRDefault="00A4564B" w:rsidP="00A4564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14:paraId="58E644F1" w14:textId="77777777" w:rsidR="00A4564B" w:rsidRPr="0098416C" w:rsidRDefault="00A4564B" w:rsidP="00A4564B">
      <w:pPr>
        <w:spacing w:after="0" w:line="264" w:lineRule="auto"/>
        <w:ind w:left="12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4EFC7DE" w14:textId="77777777" w:rsidR="00A4564B" w:rsidRPr="0098416C" w:rsidRDefault="00A4564B" w:rsidP="00A4564B">
      <w:pPr>
        <w:spacing w:after="0" w:line="264" w:lineRule="auto"/>
        <w:ind w:left="12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b/>
          <w:color w:val="000000"/>
          <w:kern w:val="0"/>
          <w:sz w:val="28"/>
          <w:szCs w:val="28"/>
          <w14:ligatures w14:val="none"/>
        </w:rPr>
        <w:t xml:space="preserve">                                          Метапредметные результаты</w:t>
      </w:r>
    </w:p>
    <w:p w14:paraId="4DD33BDB" w14:textId="77777777" w:rsidR="00A4564B" w:rsidRPr="0098416C" w:rsidRDefault="00A4564B" w:rsidP="00A4564B">
      <w:pPr>
        <w:spacing w:after="200" w:line="276" w:lineRule="auto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BAC20D8" w14:textId="77777777" w:rsidR="00A4564B" w:rsidRPr="0098416C" w:rsidRDefault="00A4564B" w:rsidP="00A4564B">
      <w:pPr>
        <w:spacing w:after="200" w:line="276" w:lineRule="auto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       У третьеклассника продолжится формирование </w:t>
      </w:r>
      <w:r w:rsidRPr="0098416C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метапредметных </w:t>
      </w:r>
      <w:r w:rsidRPr="0098416C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результатов обучения.</w:t>
      </w:r>
    </w:p>
    <w:p w14:paraId="5574C19B" w14:textId="77777777" w:rsidR="00A4564B" w:rsidRPr="0098416C" w:rsidRDefault="00A4564B" w:rsidP="00A4564B">
      <w:pPr>
        <w:spacing w:after="200" w:line="276" w:lineRule="auto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        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В результате изучения предмета «Литературное чтение» в начальной школе у обучающихся будут сформированы </w:t>
      </w:r>
      <w:r w:rsidRPr="0098416C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познавательные 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универсальные учебные действия:</w:t>
      </w:r>
    </w:p>
    <w:p w14:paraId="7B34278E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98416C">
        <w:rPr>
          <w:rFonts w:ascii="Times New Roman" w:hAnsi="Times New Roman" w:cs="Times New Roman"/>
          <w:i/>
          <w:color w:val="000000"/>
          <w:kern w:val="0"/>
          <w:sz w:val="28"/>
          <w:szCs w:val="28"/>
          <w:lang w:val="en-US"/>
          <w14:ligatures w14:val="none"/>
        </w:rPr>
        <w:t>базовые логические действия:</w:t>
      </w:r>
    </w:p>
    <w:p w14:paraId="1ADE6108" w14:textId="77777777" w:rsidR="00A4564B" w:rsidRPr="0098416C" w:rsidRDefault="00A4564B" w:rsidP="00A4564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603D3FDA" w14:textId="77777777" w:rsidR="00A4564B" w:rsidRPr="0098416C" w:rsidRDefault="00A4564B" w:rsidP="00A4564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объединять произведения по жанру, авторской принадлежности;</w:t>
      </w:r>
    </w:p>
    <w:p w14:paraId="28C78722" w14:textId="77777777" w:rsidR="00A4564B" w:rsidRPr="0098416C" w:rsidRDefault="00A4564B" w:rsidP="00A4564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определять существенный признак для классификации, классифицировать произведения по темам, жанрам и видам;</w:t>
      </w:r>
    </w:p>
    <w:p w14:paraId="0997DD46" w14:textId="77777777" w:rsidR="00A4564B" w:rsidRPr="0098416C" w:rsidRDefault="00A4564B" w:rsidP="00A4564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lastRenderedPageBreak/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14:paraId="22108991" w14:textId="77777777" w:rsidR="00A4564B" w:rsidRPr="0098416C" w:rsidRDefault="00A4564B" w:rsidP="00A4564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6F7A4FEC" w14:textId="77777777" w:rsidR="00A4564B" w:rsidRPr="0098416C" w:rsidRDefault="00A4564B" w:rsidP="00A4564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14:paraId="4258FF2E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98416C">
        <w:rPr>
          <w:rFonts w:ascii="Times New Roman" w:hAnsi="Times New Roman" w:cs="Times New Roman"/>
          <w:i/>
          <w:color w:val="000000"/>
          <w:kern w:val="0"/>
          <w:sz w:val="28"/>
          <w:szCs w:val="28"/>
          <w:lang w:val="en-US"/>
          <w14:ligatures w14:val="none"/>
        </w:rPr>
        <w:t>базовые исследовательские действия:</w:t>
      </w:r>
    </w:p>
    <w:p w14:paraId="6B4257A8" w14:textId="77777777" w:rsidR="00A4564B" w:rsidRPr="0098416C" w:rsidRDefault="00A4564B" w:rsidP="00A4564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14:paraId="6B29C0F7" w14:textId="77777777" w:rsidR="00A4564B" w:rsidRPr="0098416C" w:rsidRDefault="00A4564B" w:rsidP="00A4564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формулировать с помощью учителя цель, планировать изменения объекта, ситуации;</w:t>
      </w:r>
    </w:p>
    <w:p w14:paraId="3BDCA42A" w14:textId="77777777" w:rsidR="00A4564B" w:rsidRPr="0098416C" w:rsidRDefault="00A4564B" w:rsidP="00A4564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14:paraId="1A92B068" w14:textId="77777777" w:rsidR="00A4564B" w:rsidRPr="0098416C" w:rsidRDefault="00A4564B" w:rsidP="00A4564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14:paraId="088654C2" w14:textId="77777777" w:rsidR="00A4564B" w:rsidRPr="0098416C" w:rsidRDefault="00A4564B" w:rsidP="00A4564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14:paraId="246E5B30" w14:textId="77777777" w:rsidR="00A4564B" w:rsidRPr="0098416C" w:rsidRDefault="00A4564B" w:rsidP="00A4564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прогнозировать возможное развитие процессов, событий и их последствия в аналогичных или сходных ситуациях;</w:t>
      </w:r>
    </w:p>
    <w:p w14:paraId="38AD0991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98416C">
        <w:rPr>
          <w:rFonts w:ascii="Times New Roman" w:hAnsi="Times New Roman" w:cs="Times New Roman"/>
          <w:i/>
          <w:color w:val="000000"/>
          <w:kern w:val="0"/>
          <w:sz w:val="28"/>
          <w:szCs w:val="28"/>
          <w:lang w:val="en-US"/>
          <w14:ligatures w14:val="none"/>
        </w:rPr>
        <w:t>работа с информацией:</w:t>
      </w:r>
    </w:p>
    <w:p w14:paraId="6154E44E" w14:textId="77777777" w:rsidR="00A4564B" w:rsidRPr="0098416C" w:rsidRDefault="00A4564B" w:rsidP="00A4564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  <w14:ligatures w14:val="none"/>
        </w:rPr>
        <w:t>выбирать источник получения информации;</w:t>
      </w:r>
    </w:p>
    <w:p w14:paraId="10C75C01" w14:textId="77777777" w:rsidR="00A4564B" w:rsidRPr="0098416C" w:rsidRDefault="00A4564B" w:rsidP="00A4564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согласно заданному алгоритму находить в предложенном источнике информацию, представленную в явном виде;</w:t>
      </w:r>
    </w:p>
    <w:p w14:paraId="4B2159C5" w14:textId="77777777" w:rsidR="00A4564B" w:rsidRPr="0098416C" w:rsidRDefault="00A4564B" w:rsidP="00A4564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597DB860" w14:textId="77777777" w:rsidR="00A4564B" w:rsidRPr="0098416C" w:rsidRDefault="00A4564B" w:rsidP="00A4564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14:paraId="47172499" w14:textId="77777777" w:rsidR="00A4564B" w:rsidRPr="0098416C" w:rsidRDefault="00A4564B" w:rsidP="00A4564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5DE3E6BC" w14:textId="77777777" w:rsidR="00A4564B" w:rsidRPr="0098416C" w:rsidRDefault="00A4564B" w:rsidP="00A4564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самостоятельно создавать схемы, таблицы для представления информации.</w:t>
      </w:r>
    </w:p>
    <w:p w14:paraId="0B179C62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lastRenderedPageBreak/>
        <w:t xml:space="preserve">К концу обучения в начальной школе у обучающегося формируются </w:t>
      </w:r>
      <w:r w:rsidRPr="0098416C">
        <w:rPr>
          <w:rFonts w:ascii="Times New Roman" w:hAnsi="Times New Roman" w:cs="Times New Roman"/>
          <w:b/>
          <w:color w:val="000000"/>
          <w:kern w:val="0"/>
          <w:sz w:val="28"/>
          <w:szCs w:val="28"/>
          <w14:ligatures w14:val="none"/>
        </w:rPr>
        <w:t xml:space="preserve">коммуникативные 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универсальные учебные действия:</w:t>
      </w:r>
    </w:p>
    <w:p w14:paraId="23D7062A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98416C">
        <w:rPr>
          <w:rFonts w:ascii="Times New Roman" w:hAnsi="Times New Roman" w:cs="Times New Roman"/>
          <w:i/>
          <w:color w:val="000000"/>
          <w:kern w:val="0"/>
          <w:sz w:val="28"/>
          <w:szCs w:val="28"/>
          <w:lang w:val="en-US"/>
          <w14:ligatures w14:val="none"/>
        </w:rPr>
        <w:t>общение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  <w14:ligatures w14:val="none"/>
        </w:rPr>
        <w:t>:</w:t>
      </w:r>
    </w:p>
    <w:p w14:paraId="0B143355" w14:textId="77777777" w:rsidR="00A4564B" w:rsidRPr="0098416C" w:rsidRDefault="00A4564B" w:rsidP="00A4564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2101EE97" w14:textId="77777777" w:rsidR="00A4564B" w:rsidRPr="0098416C" w:rsidRDefault="00A4564B" w:rsidP="00A4564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проявлять уважительное отношение к собеседнику, соблюдать правила ведения диалога и дискуссии;</w:t>
      </w:r>
    </w:p>
    <w:p w14:paraId="622ADEDC" w14:textId="77777777" w:rsidR="00A4564B" w:rsidRPr="0098416C" w:rsidRDefault="00A4564B" w:rsidP="00A4564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признавать возможность существования разных точек зрения;</w:t>
      </w:r>
    </w:p>
    <w:p w14:paraId="21B48D1E" w14:textId="77777777" w:rsidR="00A4564B" w:rsidRPr="0098416C" w:rsidRDefault="00A4564B" w:rsidP="00A4564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корректно и аргументированно высказывать своё мнение;</w:t>
      </w:r>
    </w:p>
    <w:p w14:paraId="269680A8" w14:textId="77777777" w:rsidR="00A4564B" w:rsidRPr="0098416C" w:rsidRDefault="00A4564B" w:rsidP="00A4564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строить речевое высказывание в соответствии с поставленной задачей;</w:t>
      </w:r>
    </w:p>
    <w:p w14:paraId="76D26ED1" w14:textId="77777777" w:rsidR="00A4564B" w:rsidRPr="0098416C" w:rsidRDefault="00A4564B" w:rsidP="00A4564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создавать устные и письменные тексты (описание, рассуждение, повествование);</w:t>
      </w:r>
    </w:p>
    <w:p w14:paraId="01F23434" w14:textId="77777777" w:rsidR="00A4564B" w:rsidRPr="0098416C" w:rsidRDefault="00A4564B" w:rsidP="00A4564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  <w14:ligatures w14:val="none"/>
        </w:rPr>
        <w:t>готовить небольшие публичные выступления;</w:t>
      </w:r>
    </w:p>
    <w:p w14:paraId="43C94E23" w14:textId="77777777" w:rsidR="00A4564B" w:rsidRPr="0098416C" w:rsidRDefault="00A4564B" w:rsidP="00A4564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подбирать иллюстративный материал (рисунки, фото, плакаты) к тексту выступления.</w:t>
      </w:r>
    </w:p>
    <w:p w14:paraId="1CC764BE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К концу обучения в начальной школе у обучающегося формируются </w:t>
      </w:r>
      <w:r w:rsidRPr="0098416C">
        <w:rPr>
          <w:rFonts w:ascii="Times New Roman" w:hAnsi="Times New Roman" w:cs="Times New Roman"/>
          <w:b/>
          <w:color w:val="000000"/>
          <w:kern w:val="0"/>
          <w:sz w:val="28"/>
          <w:szCs w:val="28"/>
          <w14:ligatures w14:val="none"/>
        </w:rPr>
        <w:t>регулятивные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универсальные учебные действия:</w:t>
      </w:r>
    </w:p>
    <w:p w14:paraId="28709734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98416C">
        <w:rPr>
          <w:rFonts w:ascii="Times New Roman" w:hAnsi="Times New Roman" w:cs="Times New Roman"/>
          <w:i/>
          <w:color w:val="000000"/>
          <w:kern w:val="0"/>
          <w:sz w:val="28"/>
          <w:szCs w:val="28"/>
          <w:lang w:val="en-US"/>
          <w14:ligatures w14:val="none"/>
        </w:rPr>
        <w:t>самоорганизация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  <w14:ligatures w14:val="none"/>
        </w:rPr>
        <w:t>:</w:t>
      </w:r>
    </w:p>
    <w:p w14:paraId="026578FD" w14:textId="77777777" w:rsidR="00A4564B" w:rsidRPr="0098416C" w:rsidRDefault="00A4564B" w:rsidP="00A4564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планировать действия по решению учебной задачи для получения результата;</w:t>
      </w:r>
    </w:p>
    <w:p w14:paraId="09DF4640" w14:textId="77777777" w:rsidR="00A4564B" w:rsidRPr="0098416C" w:rsidRDefault="00A4564B" w:rsidP="00A4564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  <w14:ligatures w14:val="none"/>
        </w:rPr>
        <w:t>выстраивать последовательность выбранных действий;</w:t>
      </w:r>
    </w:p>
    <w:p w14:paraId="5596AB8A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98416C">
        <w:rPr>
          <w:rFonts w:ascii="Times New Roman" w:hAnsi="Times New Roman" w:cs="Times New Roman"/>
          <w:i/>
          <w:color w:val="000000"/>
          <w:kern w:val="0"/>
          <w:sz w:val="28"/>
          <w:szCs w:val="28"/>
          <w:lang w:val="en-US"/>
          <w14:ligatures w14:val="none"/>
        </w:rPr>
        <w:t>самоконтроль</w:t>
      </w: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  <w14:ligatures w14:val="none"/>
        </w:rPr>
        <w:t>:</w:t>
      </w:r>
    </w:p>
    <w:p w14:paraId="103FB700" w14:textId="77777777" w:rsidR="00A4564B" w:rsidRPr="0098416C" w:rsidRDefault="00A4564B" w:rsidP="00A4564B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устанавливать причины успеха/неудач учебной деятельности;</w:t>
      </w:r>
    </w:p>
    <w:p w14:paraId="775C3870" w14:textId="77777777" w:rsidR="00A4564B" w:rsidRPr="0098416C" w:rsidRDefault="00A4564B" w:rsidP="00A4564B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корректировать свои учебные действия для преодоления ошибок.</w:t>
      </w:r>
    </w:p>
    <w:p w14:paraId="27EE1ECB" w14:textId="77777777" w:rsidR="00A4564B" w:rsidRPr="0098416C" w:rsidRDefault="00A4564B" w:rsidP="00A4564B">
      <w:pPr>
        <w:spacing w:after="0" w:line="264" w:lineRule="auto"/>
        <w:ind w:left="120"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  <w14:ligatures w14:val="none"/>
        </w:rPr>
        <w:t>Совместная деятельность:</w:t>
      </w:r>
    </w:p>
    <w:p w14:paraId="75202031" w14:textId="77777777" w:rsidR="00A4564B" w:rsidRPr="0098416C" w:rsidRDefault="00A4564B" w:rsidP="00A4564B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6C7FFED2" w14:textId="77777777" w:rsidR="00A4564B" w:rsidRPr="0098416C" w:rsidRDefault="00A4564B" w:rsidP="00A4564B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055FA46C" w14:textId="77777777" w:rsidR="00A4564B" w:rsidRPr="0098416C" w:rsidRDefault="00A4564B" w:rsidP="00A4564B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проявлять готовность руководить, выполнять поручения, подчиняться;</w:t>
      </w:r>
    </w:p>
    <w:p w14:paraId="41336687" w14:textId="77777777" w:rsidR="00A4564B" w:rsidRPr="0098416C" w:rsidRDefault="00A4564B" w:rsidP="00A4564B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ответственно выполнять свою часть работы;</w:t>
      </w:r>
    </w:p>
    <w:p w14:paraId="6BF111B9" w14:textId="77777777" w:rsidR="00A4564B" w:rsidRPr="0098416C" w:rsidRDefault="00A4564B" w:rsidP="00A4564B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оценивать свой вклад в общий результат;</w:t>
      </w:r>
    </w:p>
    <w:p w14:paraId="1A41C764" w14:textId="77777777" w:rsidR="00A4564B" w:rsidRPr="0098416C" w:rsidRDefault="00A4564B" w:rsidP="00A4564B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выполнять совместные проектные задания с опорой на предложенные образцы.</w:t>
      </w:r>
    </w:p>
    <w:p w14:paraId="688B116E" w14:textId="77777777" w:rsidR="00A4564B" w:rsidRPr="0098416C" w:rsidRDefault="00A4564B" w:rsidP="00A4564B">
      <w:pPr>
        <w:spacing w:after="0" w:line="264" w:lineRule="auto"/>
        <w:ind w:left="12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A289B74" w14:textId="77777777" w:rsidR="00A4564B" w:rsidRPr="0098416C" w:rsidRDefault="00A4564B" w:rsidP="00A4564B">
      <w:pPr>
        <w:spacing w:after="0" w:line="264" w:lineRule="auto"/>
        <w:ind w:left="12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b/>
          <w:color w:val="000000"/>
          <w:kern w:val="0"/>
          <w:sz w:val="28"/>
          <w:szCs w:val="28"/>
          <w14:ligatures w14:val="none"/>
        </w:rPr>
        <w:lastRenderedPageBreak/>
        <w:t xml:space="preserve">                                          Предметные результаты</w:t>
      </w:r>
    </w:p>
    <w:p w14:paraId="42E07999" w14:textId="77777777" w:rsidR="00A4564B" w:rsidRPr="0098416C" w:rsidRDefault="00A4564B" w:rsidP="00A4564B">
      <w:pPr>
        <w:spacing w:after="0" w:line="264" w:lineRule="auto"/>
        <w:ind w:left="12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8A5AEDC" w14:textId="77777777" w:rsidR="00A4564B" w:rsidRPr="0098416C" w:rsidRDefault="00A4564B" w:rsidP="00A4564B">
      <w:pPr>
        <w:spacing w:after="0" w:line="264" w:lineRule="auto"/>
        <w:ind w:firstLine="60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14:paraId="47320450" w14:textId="77777777" w:rsidR="00A4564B" w:rsidRPr="0098416C" w:rsidRDefault="00A4564B" w:rsidP="00A4564B">
      <w:pPr>
        <w:spacing w:after="0" w:line="264" w:lineRule="auto"/>
        <w:ind w:left="12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4DC5B75" w14:textId="77777777" w:rsidR="00A4564B" w:rsidRPr="0098416C" w:rsidRDefault="00A4564B" w:rsidP="00A4564B">
      <w:pPr>
        <w:spacing w:after="200" w:line="276" w:lineRule="auto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       У третьеклассника продолжится формирование </w:t>
      </w:r>
      <w:r w:rsidRPr="0098416C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предметных </w:t>
      </w:r>
      <w:r w:rsidRPr="0098416C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результатов обучения:</w:t>
      </w:r>
    </w:p>
    <w:p w14:paraId="74AD9502" w14:textId="77777777" w:rsidR="00A4564B" w:rsidRPr="0098416C" w:rsidRDefault="00A4564B" w:rsidP="00A4564B">
      <w:pPr>
        <w:spacing w:after="0" w:line="264" w:lineRule="auto"/>
        <w:ind w:left="120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23A5115" w14:textId="77777777" w:rsidR="00A4564B" w:rsidRPr="0098416C" w:rsidRDefault="00A4564B" w:rsidP="00A4564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14:paraId="52456713" w14:textId="77777777" w:rsidR="00A4564B" w:rsidRPr="0098416C" w:rsidRDefault="00A4564B" w:rsidP="00A4564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14:paraId="4B901294" w14:textId="77777777" w:rsidR="00A4564B" w:rsidRPr="0098416C" w:rsidRDefault="00A4564B" w:rsidP="00A4564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14:paraId="712586F6" w14:textId="77777777" w:rsidR="00A4564B" w:rsidRPr="0098416C" w:rsidRDefault="00A4564B" w:rsidP="00A4564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читать наизусть не менее 4 стихотворений в соответствии с изученной тематикой произведений;</w:t>
      </w:r>
    </w:p>
    <w:p w14:paraId="47B78B58" w14:textId="77777777" w:rsidR="00A4564B" w:rsidRPr="0098416C" w:rsidRDefault="00A4564B" w:rsidP="00A4564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различать художественные произведения и познавательные тексты;</w:t>
      </w:r>
    </w:p>
    <w:p w14:paraId="67699219" w14:textId="77777777" w:rsidR="00A4564B" w:rsidRPr="0098416C" w:rsidRDefault="00A4564B" w:rsidP="00A4564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14:paraId="5816AED5" w14:textId="77777777" w:rsidR="00A4564B" w:rsidRPr="0098416C" w:rsidRDefault="00A4564B" w:rsidP="00A4564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14:paraId="793E14D7" w14:textId="77777777" w:rsidR="00A4564B" w:rsidRPr="0098416C" w:rsidRDefault="00A4564B" w:rsidP="00A4564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14:paraId="5DB278C9" w14:textId="77777777" w:rsidR="00A4564B" w:rsidRPr="0098416C" w:rsidRDefault="00A4564B" w:rsidP="00A4564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lastRenderedPageBreak/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14:paraId="22D09A74" w14:textId="77777777" w:rsidR="00A4564B" w:rsidRPr="0098416C" w:rsidRDefault="00A4564B" w:rsidP="00A4564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14:paraId="37C2090A" w14:textId="77777777" w:rsidR="00A4564B" w:rsidRPr="0098416C" w:rsidRDefault="00A4564B" w:rsidP="00A4564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14:paraId="29E1A79D" w14:textId="77777777" w:rsidR="00A4564B" w:rsidRPr="0098416C" w:rsidRDefault="00A4564B" w:rsidP="00A4564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14:paraId="50E809DA" w14:textId="77777777" w:rsidR="00A4564B" w:rsidRPr="0098416C" w:rsidRDefault="00A4564B" w:rsidP="00A4564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14:paraId="70CEC589" w14:textId="77777777" w:rsidR="00A4564B" w:rsidRPr="0098416C" w:rsidRDefault="00A4564B" w:rsidP="00A4564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14:paraId="477D14B3" w14:textId="77777777" w:rsidR="00A4564B" w:rsidRPr="0098416C" w:rsidRDefault="00A4564B" w:rsidP="00A4564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14:paraId="249001A7" w14:textId="77777777" w:rsidR="00A4564B" w:rsidRPr="0098416C" w:rsidRDefault="00A4564B" w:rsidP="00A4564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14:paraId="439C295A" w14:textId="77777777" w:rsidR="00A4564B" w:rsidRPr="0098416C" w:rsidRDefault="00A4564B" w:rsidP="00A4564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читать по ролям с соблюдением норм произношения, инсценировать небольшие эпизоды из произведения;</w:t>
      </w:r>
    </w:p>
    <w:p w14:paraId="58EB38B0" w14:textId="77777777" w:rsidR="00A4564B" w:rsidRPr="0098416C" w:rsidRDefault="00A4564B" w:rsidP="00A4564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14:paraId="52EA8D5B" w14:textId="77777777" w:rsidR="00A4564B" w:rsidRPr="0098416C" w:rsidRDefault="00A4564B" w:rsidP="00A4564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lastRenderedPageBreak/>
        <w:t>составлять краткий отзыв о прочитанном произведении по заданному алгоритму;</w:t>
      </w:r>
    </w:p>
    <w:p w14:paraId="0B3DB899" w14:textId="77777777" w:rsidR="00A4564B" w:rsidRPr="0098416C" w:rsidRDefault="00A4564B" w:rsidP="00A4564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сочинять тексты, используя аналогии, иллюстрации, придумывать продолжение прочитанного произведения;</w:t>
      </w:r>
    </w:p>
    <w:p w14:paraId="59DF8592" w14:textId="77777777" w:rsidR="00A4564B" w:rsidRPr="0098416C" w:rsidRDefault="00A4564B" w:rsidP="00A4564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14:paraId="6F141085" w14:textId="77777777" w:rsidR="00A4564B" w:rsidRPr="0098416C" w:rsidRDefault="00A4564B" w:rsidP="00A4564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14:paraId="6FCAC064" w14:textId="77777777" w:rsidR="00A4564B" w:rsidRPr="0098416C" w:rsidRDefault="00A4564B" w:rsidP="00A4564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8416C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14:paraId="5043A2C1" w14:textId="77777777" w:rsidR="00A4564B" w:rsidRDefault="00A4564B" w:rsidP="00A4564B">
      <w:pPr>
        <w:spacing w:after="200" w:line="276" w:lineRule="auto"/>
        <w:rPr>
          <w:rFonts w:ascii="Times New Roman" w:eastAsiaTheme="minorEastAsia" w:hAnsi="Times New Roman" w:cs="Times New Roman"/>
          <w:b/>
          <w:bCs/>
          <w:w w:val="95"/>
          <w:kern w:val="0"/>
          <w:sz w:val="28"/>
          <w:szCs w:val="28"/>
          <w:lang w:eastAsia="ru-RU"/>
          <w14:ligatures w14:val="none"/>
        </w:rPr>
      </w:pPr>
    </w:p>
    <w:p w14:paraId="1F921828" w14:textId="77777777" w:rsidR="002227A3" w:rsidRPr="00F03548" w:rsidRDefault="002227A3" w:rsidP="002227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F0354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Проверяемые требования к результатам освоения основной</w:t>
      </w:r>
    </w:p>
    <w:p w14:paraId="42B57193" w14:textId="77777777" w:rsidR="002227A3" w:rsidRPr="00F03548" w:rsidRDefault="002227A3" w:rsidP="002227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F0354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образовательной программы (3 класс)</w:t>
      </w:r>
    </w:p>
    <w:p w14:paraId="45D2F356" w14:textId="77777777" w:rsidR="002227A3" w:rsidRPr="00F03548" w:rsidRDefault="002227A3" w:rsidP="002227A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lang w:eastAsia="ru-RU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7370"/>
      </w:tblGrid>
      <w:tr w:rsidR="002227A3" w:rsidRPr="00F03548" w14:paraId="22CBA09A" w14:textId="77777777" w:rsidTr="000D0E43">
        <w:tc>
          <w:tcPr>
            <w:tcW w:w="1701" w:type="dxa"/>
          </w:tcPr>
          <w:p w14:paraId="48CE0967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Код проверяемого результата</w:t>
            </w:r>
          </w:p>
        </w:tc>
        <w:tc>
          <w:tcPr>
            <w:tcW w:w="7370" w:type="dxa"/>
          </w:tcPr>
          <w:p w14:paraId="234B821F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2227A3" w:rsidRPr="00F03548" w14:paraId="3EB7B6F4" w14:textId="77777777" w:rsidTr="000D0E43">
        <w:tc>
          <w:tcPr>
            <w:tcW w:w="1701" w:type="dxa"/>
          </w:tcPr>
          <w:p w14:paraId="78DCF667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1.1</w:t>
            </w:r>
          </w:p>
        </w:tc>
        <w:tc>
          <w:tcPr>
            <w:tcW w:w="7370" w:type="dxa"/>
          </w:tcPr>
          <w:p w14:paraId="4FE5D20A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</w:t>
            </w:r>
          </w:p>
        </w:tc>
      </w:tr>
      <w:tr w:rsidR="002227A3" w:rsidRPr="00F03548" w14:paraId="76012F6B" w14:textId="77777777" w:rsidTr="000D0E43">
        <w:tc>
          <w:tcPr>
            <w:tcW w:w="1701" w:type="dxa"/>
          </w:tcPr>
          <w:p w14:paraId="28F28902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1.2</w:t>
            </w:r>
          </w:p>
        </w:tc>
        <w:tc>
          <w:tcPr>
            <w:tcW w:w="7370" w:type="dxa"/>
          </w:tcPr>
          <w:p w14:paraId="7B7EC772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      </w:r>
          </w:p>
          <w:p w14:paraId="49B669AF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читать вслух целыми словами без пропусков и перестановок букв и слогов доступные по восприятию и небольшие по объему прозаические и стихотворные произведения в темпе не менее 60 слов в минуту (без отметочного оценивания)</w:t>
            </w:r>
          </w:p>
        </w:tc>
      </w:tr>
      <w:tr w:rsidR="002227A3" w:rsidRPr="00F03548" w14:paraId="03E44D15" w14:textId="77777777" w:rsidTr="000D0E43">
        <w:tc>
          <w:tcPr>
            <w:tcW w:w="1701" w:type="dxa"/>
          </w:tcPr>
          <w:p w14:paraId="26851BB3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1.3</w:t>
            </w:r>
          </w:p>
        </w:tc>
        <w:tc>
          <w:tcPr>
            <w:tcW w:w="7370" w:type="dxa"/>
          </w:tcPr>
          <w:p w14:paraId="5B84775F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читать наизусть не менее 4 стихотворений в соответствии с изученной тематикой произведений</w:t>
            </w:r>
          </w:p>
        </w:tc>
      </w:tr>
      <w:tr w:rsidR="002227A3" w:rsidRPr="00F03548" w14:paraId="526146CD" w14:textId="77777777" w:rsidTr="000D0E43">
        <w:tc>
          <w:tcPr>
            <w:tcW w:w="1701" w:type="dxa"/>
          </w:tcPr>
          <w:p w14:paraId="686DE2BD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1.4</w:t>
            </w:r>
          </w:p>
        </w:tc>
        <w:tc>
          <w:tcPr>
            <w:tcW w:w="7370" w:type="dxa"/>
          </w:tcPr>
          <w:p w14:paraId="5AA04AC5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различать художественные произведения и познавательные тексты</w:t>
            </w:r>
          </w:p>
        </w:tc>
      </w:tr>
      <w:tr w:rsidR="002227A3" w:rsidRPr="00F03548" w14:paraId="235B514F" w14:textId="77777777" w:rsidTr="000D0E43">
        <w:tc>
          <w:tcPr>
            <w:tcW w:w="1701" w:type="dxa"/>
          </w:tcPr>
          <w:p w14:paraId="78E5FB23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1.5</w:t>
            </w:r>
          </w:p>
        </w:tc>
        <w:tc>
          <w:tcPr>
            <w:tcW w:w="7370" w:type="dxa"/>
          </w:tcPr>
          <w:p w14:paraId="29E077A9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</w:t>
            </w:r>
          </w:p>
        </w:tc>
      </w:tr>
      <w:tr w:rsidR="002227A3" w:rsidRPr="00F03548" w14:paraId="1E232846" w14:textId="77777777" w:rsidTr="000D0E43">
        <w:tc>
          <w:tcPr>
            <w:tcW w:w="1701" w:type="dxa"/>
          </w:tcPr>
          <w:p w14:paraId="014AFF0C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1.6</w:t>
            </w:r>
          </w:p>
        </w:tc>
        <w:tc>
          <w:tcPr>
            <w:tcW w:w="7370" w:type="dxa"/>
          </w:tcPr>
          <w:p w14:paraId="35271D71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понимать жанровую принадлежность, содержание, смысл прослушанного (прочитанного) произведения: отвечать и формулировать вопросы к учебным и художественным текстам;</w:t>
            </w:r>
          </w:p>
          <w:p w14:paraId="38A146BA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lastRenderedPageBreak/>
              <w:t>различать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</w:t>
            </w:r>
          </w:p>
        </w:tc>
      </w:tr>
      <w:tr w:rsidR="002227A3" w:rsidRPr="00F03548" w14:paraId="6842D7ED" w14:textId="77777777" w:rsidTr="000D0E43">
        <w:tc>
          <w:tcPr>
            <w:tcW w:w="1701" w:type="dxa"/>
          </w:tcPr>
          <w:p w14:paraId="45CCC75E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lastRenderedPageBreak/>
              <w:t>1.7</w:t>
            </w:r>
          </w:p>
        </w:tc>
        <w:tc>
          <w:tcPr>
            <w:tcW w:w="7370" w:type="dxa"/>
          </w:tcPr>
          <w:p w14:paraId="5C0934FE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</w:t>
            </w:r>
          </w:p>
        </w:tc>
      </w:tr>
      <w:tr w:rsidR="002227A3" w:rsidRPr="00F03548" w14:paraId="0E3A74B7" w14:textId="77777777" w:rsidTr="000D0E43">
        <w:tc>
          <w:tcPr>
            <w:tcW w:w="1701" w:type="dxa"/>
          </w:tcPr>
          <w:p w14:paraId="67628F43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1.8</w:t>
            </w:r>
          </w:p>
        </w:tc>
        <w:tc>
          <w:tcPr>
            <w:tcW w:w="7370" w:type="dxa"/>
          </w:tcPr>
          <w:p w14:paraId="4B1EFA52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      </w:r>
          </w:p>
          <w:p w14:paraId="7E75F4BA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</w:t>
            </w:r>
          </w:p>
        </w:tc>
      </w:tr>
      <w:tr w:rsidR="002227A3" w:rsidRPr="00F03548" w14:paraId="7E1859A4" w14:textId="77777777" w:rsidTr="000D0E43">
        <w:tc>
          <w:tcPr>
            <w:tcW w:w="1701" w:type="dxa"/>
          </w:tcPr>
          <w:p w14:paraId="739C4EBE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1.9</w:t>
            </w:r>
          </w:p>
        </w:tc>
        <w:tc>
          <w:tcPr>
            <w:tcW w:w="7370" w:type="dxa"/>
          </w:tcPr>
          <w:p w14:paraId="4E85CD0D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</w:t>
            </w:r>
          </w:p>
        </w:tc>
      </w:tr>
      <w:tr w:rsidR="002227A3" w:rsidRPr="00F03548" w14:paraId="4C98CD7F" w14:textId="77777777" w:rsidTr="000D0E43">
        <w:tc>
          <w:tcPr>
            <w:tcW w:w="1701" w:type="dxa"/>
          </w:tcPr>
          <w:p w14:paraId="0733D454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1.10</w:t>
            </w:r>
          </w:p>
        </w:tc>
        <w:tc>
          <w:tcPr>
            <w:tcW w:w="7370" w:type="dxa"/>
          </w:tcPr>
          <w:p w14:paraId="6A6555C8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</w:t>
            </w:r>
          </w:p>
        </w:tc>
      </w:tr>
      <w:tr w:rsidR="002227A3" w:rsidRPr="00F03548" w14:paraId="7F81AB70" w14:textId="77777777" w:rsidTr="000D0E43">
        <w:tc>
          <w:tcPr>
            <w:tcW w:w="1701" w:type="dxa"/>
          </w:tcPr>
          <w:p w14:paraId="1D1053EF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1.11</w:t>
            </w:r>
          </w:p>
        </w:tc>
        <w:tc>
          <w:tcPr>
            <w:tcW w:w="7370" w:type="dxa"/>
          </w:tcPr>
          <w:p w14:paraId="1670C6A7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участвовать в обсуждении прослушанного (прочитанного)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</w:t>
            </w:r>
          </w:p>
        </w:tc>
      </w:tr>
      <w:tr w:rsidR="002227A3" w:rsidRPr="00F03548" w14:paraId="02B4F4FD" w14:textId="77777777" w:rsidTr="000D0E43">
        <w:tc>
          <w:tcPr>
            <w:tcW w:w="1701" w:type="dxa"/>
          </w:tcPr>
          <w:p w14:paraId="2C9ADF6D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1.12</w:t>
            </w:r>
          </w:p>
        </w:tc>
        <w:tc>
          <w:tcPr>
            <w:tcW w:w="7370" w:type="dxa"/>
          </w:tcPr>
          <w:p w14:paraId="4C7A1643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пересказывать произведение (устно) подробно, выборочно, сжато (кратко), от лица героя, с изменением лица рассказчика, от третьего лица</w:t>
            </w:r>
          </w:p>
        </w:tc>
      </w:tr>
      <w:tr w:rsidR="002227A3" w:rsidRPr="00F03548" w14:paraId="0426507A" w14:textId="77777777" w:rsidTr="000D0E43">
        <w:tc>
          <w:tcPr>
            <w:tcW w:w="1701" w:type="dxa"/>
          </w:tcPr>
          <w:p w14:paraId="73274FEB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1.13</w:t>
            </w:r>
          </w:p>
        </w:tc>
        <w:tc>
          <w:tcPr>
            <w:tcW w:w="7370" w:type="dxa"/>
          </w:tcPr>
          <w:p w14:paraId="4631EB8D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при анализе и интерпретации текста использовать разные типы речи (повествование, описание, рассуждение) с учетом специфики учебного и художественного текстов</w:t>
            </w:r>
          </w:p>
        </w:tc>
      </w:tr>
      <w:tr w:rsidR="002227A3" w:rsidRPr="00F03548" w14:paraId="365163F6" w14:textId="77777777" w:rsidTr="000D0E43">
        <w:tc>
          <w:tcPr>
            <w:tcW w:w="1701" w:type="dxa"/>
          </w:tcPr>
          <w:p w14:paraId="4CE9FA0A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1.14</w:t>
            </w:r>
          </w:p>
        </w:tc>
        <w:tc>
          <w:tcPr>
            <w:tcW w:w="7370" w:type="dxa"/>
          </w:tcPr>
          <w:p w14:paraId="472A216E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читать по ролям с соблюдением норм произношения, инсценировать небольшие эпизоды из произведения</w:t>
            </w:r>
          </w:p>
        </w:tc>
      </w:tr>
      <w:tr w:rsidR="002227A3" w:rsidRPr="00F03548" w14:paraId="170FCA61" w14:textId="77777777" w:rsidTr="000D0E43">
        <w:tc>
          <w:tcPr>
            <w:tcW w:w="1701" w:type="dxa"/>
          </w:tcPr>
          <w:p w14:paraId="6B749687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1.15</w:t>
            </w:r>
          </w:p>
        </w:tc>
        <w:tc>
          <w:tcPr>
            <w:tcW w:w="7370" w:type="dxa"/>
          </w:tcPr>
          <w:p w14:paraId="72BFA1CA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составлять устные и письменные высказывания на основе прочитанного (прослушанного) текста на заданную тему по содержанию произведения (не менее 8 предложений), корректировать собственный письменный текст;</w:t>
            </w:r>
          </w:p>
          <w:p w14:paraId="3CAEC030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lastRenderedPageBreak/>
              <w:t>составлять краткий отзыв о прочитанном произведении по заданному алгоритму</w:t>
            </w:r>
          </w:p>
        </w:tc>
      </w:tr>
      <w:tr w:rsidR="002227A3" w:rsidRPr="00F03548" w14:paraId="583CE98D" w14:textId="77777777" w:rsidTr="000D0E43">
        <w:tc>
          <w:tcPr>
            <w:tcW w:w="1701" w:type="dxa"/>
          </w:tcPr>
          <w:p w14:paraId="53D3B604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lastRenderedPageBreak/>
              <w:t>1.16</w:t>
            </w:r>
          </w:p>
        </w:tc>
        <w:tc>
          <w:tcPr>
            <w:tcW w:w="7370" w:type="dxa"/>
          </w:tcPr>
          <w:p w14:paraId="7BFA9BEE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сочинять тексты, используя аналогии, иллюстрации, придумывать продолжение прочитанного произведения</w:t>
            </w:r>
          </w:p>
        </w:tc>
      </w:tr>
      <w:tr w:rsidR="002227A3" w:rsidRPr="00F03548" w14:paraId="1BBAA828" w14:textId="77777777" w:rsidTr="000D0E43">
        <w:tc>
          <w:tcPr>
            <w:tcW w:w="1701" w:type="dxa"/>
          </w:tcPr>
          <w:p w14:paraId="33D8BC3C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1.17</w:t>
            </w:r>
          </w:p>
        </w:tc>
        <w:tc>
          <w:tcPr>
            <w:tcW w:w="7370" w:type="dxa"/>
          </w:tcPr>
          <w:p w14:paraId="1CBA26DC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ориентироваться в книге по ее элементам (автор, название, обложка, титульный лист, оглавление, предисловие, аннотация, иллюстрации);</w:t>
            </w:r>
          </w:p>
          <w:p w14:paraId="2C719054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выбирать книги для самостоятельного чтения с учетом рекомендательного списка, используя картотеки, рассказывать о прочитанной книге</w:t>
            </w:r>
          </w:p>
        </w:tc>
      </w:tr>
      <w:tr w:rsidR="002227A3" w:rsidRPr="00F03548" w14:paraId="6CD1E3E2" w14:textId="77777777" w:rsidTr="000D0E43">
        <w:tc>
          <w:tcPr>
            <w:tcW w:w="1701" w:type="dxa"/>
          </w:tcPr>
          <w:p w14:paraId="62D1BE80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1.18</w:t>
            </w:r>
          </w:p>
        </w:tc>
        <w:tc>
          <w:tcPr>
            <w:tcW w:w="7370" w:type="dxa"/>
          </w:tcPr>
          <w:p w14:paraId="238628A4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использовать справочные издания, в том числе верифицированные электронные образовательные и информационные ресурсы, включенные в федеральный перечень</w:t>
            </w:r>
          </w:p>
        </w:tc>
      </w:tr>
    </w:tbl>
    <w:p w14:paraId="4B2039CE" w14:textId="77777777" w:rsidR="002227A3" w:rsidRPr="00F03548" w:rsidRDefault="002227A3" w:rsidP="002227A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lang w:eastAsia="ru-RU"/>
          <w14:ligatures w14:val="none"/>
        </w:rPr>
      </w:pPr>
    </w:p>
    <w:p w14:paraId="2E567279" w14:textId="77777777" w:rsidR="002227A3" w:rsidRPr="00F03548" w:rsidRDefault="002227A3" w:rsidP="002227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4"/>
          <w:lang w:eastAsia="ru-RU"/>
          <w14:ligatures w14:val="none"/>
        </w:rPr>
      </w:pPr>
      <w:r w:rsidRPr="00F03548">
        <w:rPr>
          <w:rFonts w:ascii="Times New Roman" w:eastAsia="Times New Roman" w:hAnsi="Times New Roman" w:cs="Times New Roman"/>
          <w:b/>
          <w:bCs/>
          <w:kern w:val="0"/>
          <w:sz w:val="28"/>
          <w:szCs w:val="24"/>
          <w:lang w:eastAsia="ru-RU"/>
          <w14:ligatures w14:val="none"/>
        </w:rPr>
        <w:t>Проверяемые элементы содержания (3 класс)</w:t>
      </w:r>
    </w:p>
    <w:p w14:paraId="45724F3E" w14:textId="77777777" w:rsidR="002227A3" w:rsidRPr="00F03548" w:rsidRDefault="002227A3" w:rsidP="002227A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sz w:val="24"/>
          <w:lang w:eastAsia="ru-RU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7994"/>
      </w:tblGrid>
      <w:tr w:rsidR="002227A3" w:rsidRPr="00F03548" w14:paraId="275A4B8E" w14:textId="77777777" w:rsidTr="000D0E43">
        <w:tc>
          <w:tcPr>
            <w:tcW w:w="1077" w:type="dxa"/>
          </w:tcPr>
          <w:p w14:paraId="4D56DBB5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Код</w:t>
            </w:r>
          </w:p>
        </w:tc>
        <w:tc>
          <w:tcPr>
            <w:tcW w:w="7994" w:type="dxa"/>
          </w:tcPr>
          <w:p w14:paraId="183794F5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Проверяемый элемент содержания</w:t>
            </w:r>
          </w:p>
        </w:tc>
      </w:tr>
      <w:tr w:rsidR="002227A3" w:rsidRPr="00F03548" w14:paraId="2A4E294A" w14:textId="77777777" w:rsidTr="000D0E43">
        <w:tc>
          <w:tcPr>
            <w:tcW w:w="1077" w:type="dxa"/>
          </w:tcPr>
          <w:p w14:paraId="4E11442D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1</w:t>
            </w:r>
          </w:p>
        </w:tc>
        <w:tc>
          <w:tcPr>
            <w:tcW w:w="7994" w:type="dxa"/>
          </w:tcPr>
          <w:p w14:paraId="07715807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Произведения о Родине и ее истории (произведения одного-двух авторов по выбору).</w:t>
            </w:r>
          </w:p>
          <w:p w14:paraId="224ACAAE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К.Д. Ушинский "Наше отечество", М.М. Пришвин "Моя Родина", С.А. Васильев "Россия", Н.П. Кончаловская "Наша древняя столица" (отрывки) и другие (по выбору)</w:t>
            </w:r>
          </w:p>
        </w:tc>
      </w:tr>
      <w:tr w:rsidR="002227A3" w:rsidRPr="00F03548" w14:paraId="1CF008AA" w14:textId="77777777" w:rsidTr="000D0E43">
        <w:tc>
          <w:tcPr>
            <w:tcW w:w="1077" w:type="dxa"/>
          </w:tcPr>
          <w:p w14:paraId="1392B894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2</w:t>
            </w:r>
          </w:p>
        </w:tc>
        <w:tc>
          <w:tcPr>
            <w:tcW w:w="7994" w:type="dxa"/>
          </w:tcPr>
          <w:p w14:paraId="7EBFBE2F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Фольклор (устное народное творчество)</w:t>
            </w:r>
          </w:p>
        </w:tc>
      </w:tr>
      <w:tr w:rsidR="002227A3" w:rsidRPr="00F03548" w14:paraId="0A9A02AC" w14:textId="77777777" w:rsidTr="000D0E43">
        <w:tc>
          <w:tcPr>
            <w:tcW w:w="1077" w:type="dxa"/>
          </w:tcPr>
          <w:p w14:paraId="3F891156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2.1</w:t>
            </w:r>
          </w:p>
        </w:tc>
        <w:tc>
          <w:tcPr>
            <w:tcW w:w="7994" w:type="dxa"/>
          </w:tcPr>
          <w:p w14:paraId="086AF733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Малые жанры фольклора (пословицы, потешки, считалки, небылицы, скороговорки, загадки, по выбору). Виды загадок. Пословицы народов России</w:t>
            </w:r>
          </w:p>
        </w:tc>
      </w:tr>
      <w:tr w:rsidR="002227A3" w:rsidRPr="00F03548" w14:paraId="50DF166A" w14:textId="77777777" w:rsidTr="000D0E43">
        <w:tc>
          <w:tcPr>
            <w:tcW w:w="1077" w:type="dxa"/>
          </w:tcPr>
          <w:p w14:paraId="51653B3A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2.2</w:t>
            </w:r>
          </w:p>
        </w:tc>
        <w:tc>
          <w:tcPr>
            <w:tcW w:w="7994" w:type="dxa"/>
          </w:tcPr>
          <w:p w14:paraId="339E097F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Книги и словари, созданные В.И. Далем</w:t>
            </w:r>
          </w:p>
        </w:tc>
      </w:tr>
      <w:tr w:rsidR="002227A3" w:rsidRPr="00F03548" w14:paraId="0297CA41" w14:textId="77777777" w:rsidTr="000D0E43">
        <w:tc>
          <w:tcPr>
            <w:tcW w:w="1077" w:type="dxa"/>
          </w:tcPr>
          <w:p w14:paraId="196BD313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2.3</w:t>
            </w:r>
          </w:p>
        </w:tc>
        <w:tc>
          <w:tcPr>
            <w:tcW w:w="7994" w:type="dxa"/>
          </w:tcPr>
          <w:p w14:paraId="588D4F53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Фольклорная сказка как отражение общечеловеческих ценностей и нравственных правил. Виды сказок (о животных, бытовые, волшебные), их художественные особенности.</w:t>
            </w:r>
          </w:p>
          <w:p w14:paraId="402911AC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Русская народная сказка "Иван-царевич и серый волк" и другие (по выбору)</w:t>
            </w:r>
          </w:p>
        </w:tc>
      </w:tr>
      <w:tr w:rsidR="002227A3" w:rsidRPr="00F03548" w14:paraId="616F4EA0" w14:textId="77777777" w:rsidTr="000D0E43">
        <w:tc>
          <w:tcPr>
            <w:tcW w:w="1077" w:type="dxa"/>
          </w:tcPr>
          <w:p w14:paraId="1436E021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2.4</w:t>
            </w:r>
          </w:p>
        </w:tc>
        <w:tc>
          <w:tcPr>
            <w:tcW w:w="7994" w:type="dxa"/>
          </w:tcPr>
          <w:p w14:paraId="18411488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Народная песня.</w:t>
            </w:r>
          </w:p>
          <w:p w14:paraId="13BD54EA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Чувства, которые рождают песни, темы песен. Описание картин природы как способ рассказать в песне о родной земле.</w:t>
            </w:r>
          </w:p>
        </w:tc>
      </w:tr>
      <w:tr w:rsidR="002227A3" w:rsidRPr="00F03548" w14:paraId="4AA036A6" w14:textId="77777777" w:rsidTr="000D0E43">
        <w:tc>
          <w:tcPr>
            <w:tcW w:w="1077" w:type="dxa"/>
          </w:tcPr>
          <w:p w14:paraId="0628441E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2.5</w:t>
            </w:r>
          </w:p>
        </w:tc>
        <w:tc>
          <w:tcPr>
            <w:tcW w:w="7994" w:type="dxa"/>
          </w:tcPr>
          <w:p w14:paraId="51C9ED44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Былина как народный песенный сказ. Фольклорные особенности жанра былин. Былина об Илье Муромце и другие (по выбору)</w:t>
            </w:r>
          </w:p>
        </w:tc>
      </w:tr>
      <w:tr w:rsidR="002227A3" w:rsidRPr="00F03548" w14:paraId="7FA76904" w14:textId="77777777" w:rsidTr="000D0E43">
        <w:tc>
          <w:tcPr>
            <w:tcW w:w="1077" w:type="dxa"/>
          </w:tcPr>
          <w:p w14:paraId="7F5D5C30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3</w:t>
            </w:r>
          </w:p>
        </w:tc>
        <w:tc>
          <w:tcPr>
            <w:tcW w:w="7994" w:type="dxa"/>
          </w:tcPr>
          <w:p w14:paraId="3BA68E21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Творчество А.С. Пушкина</w:t>
            </w:r>
          </w:p>
        </w:tc>
      </w:tr>
      <w:tr w:rsidR="002227A3" w:rsidRPr="00F03548" w14:paraId="0DB50FFC" w14:textId="77777777" w:rsidTr="000D0E43">
        <w:tc>
          <w:tcPr>
            <w:tcW w:w="1077" w:type="dxa"/>
          </w:tcPr>
          <w:p w14:paraId="5474C745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3.1</w:t>
            </w:r>
          </w:p>
        </w:tc>
        <w:tc>
          <w:tcPr>
            <w:tcW w:w="7994" w:type="dxa"/>
          </w:tcPr>
          <w:p w14:paraId="1F0D95FC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Лирические произведения А.С. Пушкина.</w:t>
            </w:r>
          </w:p>
          <w:p w14:paraId="673F97F2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Стихотворения "В тот год осенняя погода...", "Опрятней модного паркета..." и другие (по выбору)</w:t>
            </w:r>
          </w:p>
        </w:tc>
      </w:tr>
      <w:tr w:rsidR="002227A3" w:rsidRPr="00F03548" w14:paraId="0E88FE4E" w14:textId="77777777" w:rsidTr="000D0E43">
        <w:tc>
          <w:tcPr>
            <w:tcW w:w="1077" w:type="dxa"/>
          </w:tcPr>
          <w:p w14:paraId="7632EDB1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3.2</w:t>
            </w:r>
          </w:p>
        </w:tc>
        <w:tc>
          <w:tcPr>
            <w:tcW w:w="7994" w:type="dxa"/>
          </w:tcPr>
          <w:p w14:paraId="1AD59384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Литературные сказки А.С. Пушкина в стихах (по выбору, например, "Сказка о царе Салтане, о сыне его славном и могучем богатыре князе Гвидоне Салтановиче и о прекрасной царевне Лебеди")</w:t>
            </w:r>
          </w:p>
        </w:tc>
      </w:tr>
      <w:tr w:rsidR="002227A3" w:rsidRPr="00F03548" w14:paraId="07A861C6" w14:textId="77777777" w:rsidTr="000D0E43">
        <w:tc>
          <w:tcPr>
            <w:tcW w:w="1077" w:type="dxa"/>
          </w:tcPr>
          <w:p w14:paraId="3890B786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lastRenderedPageBreak/>
              <w:t>4</w:t>
            </w:r>
          </w:p>
        </w:tc>
        <w:tc>
          <w:tcPr>
            <w:tcW w:w="7994" w:type="dxa"/>
          </w:tcPr>
          <w:p w14:paraId="22DD6A92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Басни И.А. Крылова (не менее двух)</w:t>
            </w:r>
          </w:p>
          <w:p w14:paraId="234E232E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Басни: "Ворона и Лисица", "Лисица и виноград", "Мартышка и очки" и другие (по выбору)</w:t>
            </w:r>
          </w:p>
        </w:tc>
      </w:tr>
      <w:tr w:rsidR="002227A3" w:rsidRPr="00F03548" w14:paraId="0269E866" w14:textId="77777777" w:rsidTr="000D0E43">
        <w:tc>
          <w:tcPr>
            <w:tcW w:w="1077" w:type="dxa"/>
          </w:tcPr>
          <w:p w14:paraId="61BB9609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5</w:t>
            </w:r>
          </w:p>
        </w:tc>
        <w:tc>
          <w:tcPr>
            <w:tcW w:w="7994" w:type="dxa"/>
          </w:tcPr>
          <w:p w14:paraId="7477BE71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Картины природы в произведениях поэтов и писателей XIX - XX вв. (произведения не менее пяти авторов по выбору).</w:t>
            </w:r>
          </w:p>
          <w:p w14:paraId="30D1F9D3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Ф.И. Тютчев "Есть в осени первоначальной...", А.А. Фет "Кот поет, глаза прищуря", "Мама! Глянь-ка из окошка...", А.Н. Майков "Осень", С.А. Есенин "Береза", Н.А. Некрасов "Железная дорога" (отрывок), А.А. Блок "Ворона", И.А. Бунин "Первый снег" и другие (по выбору).</w:t>
            </w:r>
          </w:p>
        </w:tc>
      </w:tr>
      <w:tr w:rsidR="002227A3" w:rsidRPr="00F03548" w14:paraId="36D627C5" w14:textId="77777777" w:rsidTr="000D0E43">
        <w:tc>
          <w:tcPr>
            <w:tcW w:w="1077" w:type="dxa"/>
          </w:tcPr>
          <w:p w14:paraId="3405553E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6</w:t>
            </w:r>
          </w:p>
        </w:tc>
        <w:tc>
          <w:tcPr>
            <w:tcW w:w="7994" w:type="dxa"/>
          </w:tcPr>
          <w:p w14:paraId="4BA3EA3E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Произведения Л.Н. Толстого, их жанровое многообразие: сказки, рассказы, басни, быль (не менее трех произведений).</w:t>
            </w:r>
          </w:p>
          <w:p w14:paraId="6A5E1846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Л.Н. Толстой "Лебеди", "Зайцы", "Прыжок", "Акула" и другие</w:t>
            </w:r>
          </w:p>
        </w:tc>
      </w:tr>
      <w:tr w:rsidR="002227A3" w:rsidRPr="00F03548" w14:paraId="7FCEA2B0" w14:textId="77777777" w:rsidTr="000D0E43">
        <w:tc>
          <w:tcPr>
            <w:tcW w:w="1077" w:type="dxa"/>
          </w:tcPr>
          <w:p w14:paraId="50C09173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7</w:t>
            </w:r>
          </w:p>
        </w:tc>
        <w:tc>
          <w:tcPr>
            <w:tcW w:w="7994" w:type="dxa"/>
          </w:tcPr>
          <w:p w14:paraId="0698BD4D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Литературная сказка (не менее двух сказок русских писателей)</w:t>
            </w:r>
          </w:p>
          <w:p w14:paraId="2CA2E241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В.М. Гаршин "Лягушка-путешественница", И.С. Соколов-Микитов "Листопадничек", М. Горький "Случай с Евсейкой" и другие (по выбору)</w:t>
            </w:r>
          </w:p>
        </w:tc>
      </w:tr>
      <w:tr w:rsidR="002227A3" w:rsidRPr="00F03548" w14:paraId="3E79889A" w14:textId="77777777" w:rsidTr="000D0E43">
        <w:tc>
          <w:tcPr>
            <w:tcW w:w="1077" w:type="dxa"/>
          </w:tcPr>
          <w:p w14:paraId="35443A4A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8</w:t>
            </w:r>
          </w:p>
        </w:tc>
        <w:tc>
          <w:tcPr>
            <w:tcW w:w="7994" w:type="dxa"/>
          </w:tcPr>
          <w:p w14:paraId="157D0892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Произведения о взаимоотношениях человека и животных (по выбору, не менее четырех произведений).</w:t>
            </w:r>
          </w:p>
          <w:p w14:paraId="78BE7ACA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Б.С. Житков "Про обезьянку", К.Г. Паустовский "Барсучий нос", "Кот-ворюга", Д.Н. Мамин-Сибиряк "Приемыш" и другие (по выбору)</w:t>
            </w:r>
          </w:p>
        </w:tc>
      </w:tr>
      <w:tr w:rsidR="002227A3" w:rsidRPr="00F03548" w14:paraId="30FA7890" w14:textId="77777777" w:rsidTr="000D0E43">
        <w:tc>
          <w:tcPr>
            <w:tcW w:w="1077" w:type="dxa"/>
          </w:tcPr>
          <w:p w14:paraId="577A411A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9</w:t>
            </w:r>
          </w:p>
        </w:tc>
        <w:tc>
          <w:tcPr>
            <w:tcW w:w="7994" w:type="dxa"/>
          </w:tcPr>
          <w:p w14:paraId="08207564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Произведения о детях (темы: "Разные детские судьбы", "Дети на войне").</w:t>
            </w:r>
          </w:p>
          <w:p w14:paraId="604422DE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Л. Пантелеев "На ялике", А. Гайдар "Тимур и его команда" (отрывки), Л. Кассиль и другие (по выбору)</w:t>
            </w:r>
          </w:p>
        </w:tc>
      </w:tr>
      <w:tr w:rsidR="002227A3" w:rsidRPr="00F03548" w14:paraId="700BCF31" w14:textId="77777777" w:rsidTr="000D0E43">
        <w:tc>
          <w:tcPr>
            <w:tcW w:w="1077" w:type="dxa"/>
          </w:tcPr>
          <w:p w14:paraId="13F004F5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10</w:t>
            </w:r>
          </w:p>
        </w:tc>
        <w:tc>
          <w:tcPr>
            <w:tcW w:w="7994" w:type="dxa"/>
          </w:tcPr>
          <w:p w14:paraId="79FAD9E8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Юмористические произведения (не менее двух произведений): М.М. Зощенко, Н.Н. Носов, В.Ю. Драгунский и другие (по выбору).</w:t>
            </w:r>
          </w:p>
          <w:p w14:paraId="27868E3F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В.Ю. Драгунский "Денискины рассказы" (1 - 2 произведения), Н.Н. Носов "Веселая семейка" и другие (по выбору).</w:t>
            </w:r>
          </w:p>
        </w:tc>
      </w:tr>
      <w:tr w:rsidR="002227A3" w:rsidRPr="00F03548" w14:paraId="3B869FC9" w14:textId="77777777" w:rsidTr="000D0E43">
        <w:tc>
          <w:tcPr>
            <w:tcW w:w="1077" w:type="dxa"/>
          </w:tcPr>
          <w:p w14:paraId="10186F82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11</w:t>
            </w:r>
          </w:p>
        </w:tc>
        <w:tc>
          <w:tcPr>
            <w:tcW w:w="7994" w:type="dxa"/>
          </w:tcPr>
          <w:p w14:paraId="147A8680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Зарубежная литература</w:t>
            </w:r>
          </w:p>
        </w:tc>
      </w:tr>
      <w:tr w:rsidR="002227A3" w:rsidRPr="00F03548" w14:paraId="3FEEF2A8" w14:textId="77777777" w:rsidTr="000D0E43">
        <w:tc>
          <w:tcPr>
            <w:tcW w:w="1077" w:type="dxa"/>
          </w:tcPr>
          <w:p w14:paraId="36ACC035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11.1</w:t>
            </w:r>
          </w:p>
        </w:tc>
        <w:tc>
          <w:tcPr>
            <w:tcW w:w="7994" w:type="dxa"/>
          </w:tcPr>
          <w:p w14:paraId="1C567118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Литературные сказки Ш. Перро, Х.-К. Андерсена, Р. Киплинга (произведения двух-трех авторов по выбору).</w:t>
            </w:r>
          </w:p>
          <w:p w14:paraId="3B3D7644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Х.-К. Андерсен "Гадкий утенок", Ш. Перро "Подарок феи" и другие (по выбору)</w:t>
            </w:r>
          </w:p>
        </w:tc>
      </w:tr>
      <w:tr w:rsidR="002227A3" w:rsidRPr="00F03548" w14:paraId="2753A9B1" w14:textId="77777777" w:rsidTr="000D0E43">
        <w:tc>
          <w:tcPr>
            <w:tcW w:w="1077" w:type="dxa"/>
          </w:tcPr>
          <w:p w14:paraId="4CDFFCB5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11.2</w:t>
            </w:r>
          </w:p>
        </w:tc>
        <w:tc>
          <w:tcPr>
            <w:tcW w:w="7994" w:type="dxa"/>
          </w:tcPr>
          <w:p w14:paraId="47EE9840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Рассказы зарубежных писателей о животных</w:t>
            </w:r>
          </w:p>
        </w:tc>
      </w:tr>
      <w:tr w:rsidR="002227A3" w:rsidRPr="00F03548" w14:paraId="034102AD" w14:textId="77777777" w:rsidTr="000D0E43">
        <w:tc>
          <w:tcPr>
            <w:tcW w:w="1077" w:type="dxa"/>
          </w:tcPr>
          <w:p w14:paraId="4FA1A7FE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11.3</w:t>
            </w:r>
          </w:p>
        </w:tc>
        <w:tc>
          <w:tcPr>
            <w:tcW w:w="7994" w:type="dxa"/>
          </w:tcPr>
          <w:p w14:paraId="07B69A10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Известные переводчики зарубежной литературы: С.Я. Маршак, К.И. Чуковский, Б.В. Заходер</w:t>
            </w:r>
          </w:p>
        </w:tc>
      </w:tr>
      <w:tr w:rsidR="002227A3" w:rsidRPr="00F03548" w14:paraId="273C17E6" w14:textId="77777777" w:rsidTr="000D0E43">
        <w:tc>
          <w:tcPr>
            <w:tcW w:w="1077" w:type="dxa"/>
          </w:tcPr>
          <w:p w14:paraId="7010566D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12</w:t>
            </w:r>
          </w:p>
        </w:tc>
        <w:tc>
          <w:tcPr>
            <w:tcW w:w="7994" w:type="dxa"/>
          </w:tcPr>
          <w:p w14:paraId="3DD07A8D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Сведения по теории и истории литературы</w:t>
            </w:r>
          </w:p>
          <w:p w14:paraId="01FA53CF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Автор, писатель. Произведение.</w:t>
            </w:r>
          </w:p>
          <w:p w14:paraId="7B6DE4D7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Жанры (стихотворение, басня, рассказ, повесть); жанры фольклора малые (потешка, считалка, небылица, пословица, загадка, народная песня, былина и другие). Фольклорная сказка (сказка о животных, бытовая, волшебная) и литературная сказка.</w:t>
            </w:r>
          </w:p>
          <w:p w14:paraId="41F11899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Идея. Тема. Заголовок.</w:t>
            </w:r>
          </w:p>
          <w:p w14:paraId="5949862A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Образ художественный. Литературный герой, персонаж, характер.</w:t>
            </w:r>
          </w:p>
          <w:p w14:paraId="74ACD844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Рассказчик. Портрет героя.</w:t>
            </w:r>
          </w:p>
          <w:p w14:paraId="25F18ED5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Ритм. Рифма. Строфа.</w:t>
            </w:r>
          </w:p>
          <w:p w14:paraId="3F014B09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lastRenderedPageBreak/>
              <w:t>Содержание произведения, сюжет. Композиция. Эпизод, смысловые части.</w:t>
            </w:r>
          </w:p>
          <w:p w14:paraId="2FA860F4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Средства художественной выразительности (сравнение, олицетворение, эпитет).</w:t>
            </w:r>
          </w:p>
          <w:p w14:paraId="699C2B75" w14:textId="77777777" w:rsidR="002227A3" w:rsidRPr="00F03548" w:rsidRDefault="002227A3" w:rsidP="000D0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</w:pPr>
            <w:r w:rsidRPr="00F03548">
              <w:rPr>
                <w:rFonts w:ascii="Times New Roman" w:eastAsia="Times New Roman" w:hAnsi="Times New Roman" w:cs="Times New Roman"/>
                <w:kern w:val="0"/>
                <w:sz w:val="24"/>
                <w:lang w:eastAsia="ru-RU"/>
                <w14:ligatures w14:val="none"/>
              </w:rPr>
              <w:t>Проза и поэзия</w:t>
            </w:r>
          </w:p>
        </w:tc>
      </w:tr>
    </w:tbl>
    <w:p w14:paraId="67075699" w14:textId="77777777" w:rsidR="002227A3" w:rsidRPr="0098416C" w:rsidRDefault="002227A3" w:rsidP="00A4564B">
      <w:pPr>
        <w:spacing w:after="200" w:line="276" w:lineRule="auto"/>
        <w:rPr>
          <w:rFonts w:ascii="Times New Roman" w:eastAsiaTheme="minorEastAsia" w:hAnsi="Times New Roman" w:cs="Times New Roman"/>
          <w:b/>
          <w:bCs/>
          <w:w w:val="95"/>
          <w:kern w:val="0"/>
          <w:sz w:val="28"/>
          <w:szCs w:val="28"/>
          <w:lang w:eastAsia="ru-RU"/>
          <w14:ligatures w14:val="none"/>
        </w:rPr>
      </w:pPr>
    </w:p>
    <w:p w14:paraId="4DC7ABA4" w14:textId="1AAFF334" w:rsidR="00A4564B" w:rsidRPr="0098416C" w:rsidRDefault="001A0A99" w:rsidP="0098416C">
      <w:pPr>
        <w:spacing w:after="200" w:line="276" w:lineRule="auto"/>
        <w:ind w:firstLine="79"/>
        <w:rPr>
          <w:rFonts w:ascii="Times New Roman" w:eastAsiaTheme="minorEastAsia" w:hAnsi="Times New Roman" w:cs="Times New Roman"/>
          <w:b/>
          <w:bCs/>
          <w:w w:val="95"/>
          <w:kern w:val="0"/>
          <w:sz w:val="28"/>
          <w:szCs w:val="28"/>
          <w:lang w:eastAsia="ru-RU"/>
          <w14:ligatures w14:val="none"/>
        </w:rPr>
      </w:pPr>
      <w:r w:rsidRPr="0098416C">
        <w:rPr>
          <w:rFonts w:ascii="Times New Roman" w:eastAsiaTheme="minorEastAsia" w:hAnsi="Times New Roman" w:cs="Times New Roman"/>
          <w:b/>
          <w:bCs/>
          <w:w w:val="95"/>
          <w:kern w:val="0"/>
          <w:sz w:val="28"/>
          <w:szCs w:val="28"/>
          <w:lang w:eastAsia="ru-RU"/>
          <w14:ligatures w14:val="none"/>
        </w:rPr>
        <w:t>Система оценивания указана в приложение</w:t>
      </w:r>
      <w:r w:rsidR="00F90FB7" w:rsidRPr="0098416C">
        <w:rPr>
          <w:rFonts w:ascii="Times New Roman" w:eastAsiaTheme="minorEastAsia" w:hAnsi="Times New Roman" w:cs="Times New Roman"/>
          <w:b/>
          <w:bCs/>
          <w:w w:val="95"/>
          <w:kern w:val="0"/>
          <w:sz w:val="28"/>
          <w:szCs w:val="28"/>
          <w:lang w:eastAsia="ru-RU"/>
          <w14:ligatures w14:val="none"/>
        </w:rPr>
        <w:t xml:space="preserve"> к основной общеобразовательной программе (НОО)сформированное самооценивание.</w:t>
      </w:r>
    </w:p>
    <w:p w14:paraId="5F8EF24F" w14:textId="77777777" w:rsidR="00A4564B" w:rsidRPr="00A4564B" w:rsidRDefault="00A4564B" w:rsidP="00A4564B">
      <w:pPr>
        <w:spacing w:after="200" w:line="276" w:lineRule="auto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9F29ED0" w14:textId="77777777" w:rsidR="00A4564B" w:rsidRPr="00A4564B" w:rsidRDefault="00A4564B" w:rsidP="00A456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bookmarkStart w:id="37" w:name="_Hlk144539164"/>
      <w:r w:rsidRPr="00A4564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СОГЛАСОВАНО                                                                             СОГЛАСОВАНО</w:t>
      </w:r>
    </w:p>
    <w:p w14:paraId="3BC34A6F" w14:textId="77777777" w:rsidR="00A4564B" w:rsidRPr="00A4564B" w:rsidRDefault="00A4564B" w:rsidP="00A456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4564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                 </w:t>
      </w:r>
    </w:p>
    <w:p w14:paraId="4E0B58FE" w14:textId="77777777" w:rsidR="00A4564B" w:rsidRPr="00A4564B" w:rsidRDefault="00A4564B" w:rsidP="00A456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4564B"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  <w14:ligatures w14:val="none"/>
        </w:rPr>
        <w:t xml:space="preserve">   </w:t>
      </w:r>
      <w:r w:rsidRPr="00A4564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Протокол заседания                                                                     Заместитель директора по УВР </w:t>
      </w:r>
    </w:p>
    <w:p w14:paraId="2461EBDB" w14:textId="77777777" w:rsidR="00A4564B" w:rsidRPr="00A4564B" w:rsidRDefault="00A4564B" w:rsidP="00A456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9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4564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методического совета лицея                                                       ______________ Долганова О.В.</w:t>
      </w:r>
      <w:r w:rsidRPr="00A4564B"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  <w14:ligatures w14:val="none"/>
        </w:rPr>
        <w:t xml:space="preserve">  </w:t>
      </w:r>
    </w:p>
    <w:p w14:paraId="5BA1F365" w14:textId="204F445E" w:rsidR="00A4564B" w:rsidRPr="00A4564B" w:rsidRDefault="00A4564B" w:rsidP="00A456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4564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 от 2</w:t>
      </w:r>
      <w:r w:rsidR="00F90FB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8</w:t>
      </w:r>
      <w:r w:rsidRPr="00A4564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.08.202</w:t>
      </w:r>
      <w:r w:rsidR="00F651A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</w:t>
      </w:r>
      <w:r w:rsidRPr="00A4564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 года № 1 </w:t>
      </w:r>
      <w:r w:rsidRPr="00A4564B"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  <w14:ligatures w14:val="none"/>
        </w:rPr>
        <w:t xml:space="preserve">                                                                                                               подпись                            Ф.И.О.                   </w:t>
      </w:r>
      <w:r w:rsidRPr="00A4564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___________  Долганова О.В.</w:t>
      </w:r>
      <w:r w:rsidRPr="00A4564B"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  <w14:ligatures w14:val="none"/>
        </w:rPr>
        <w:t xml:space="preserve">                                                                                                  </w:t>
      </w:r>
      <w:r w:rsidR="00CB1C4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29</w:t>
      </w:r>
      <w:r w:rsidRPr="00A4564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.08.202</w:t>
      </w:r>
      <w:r w:rsidR="00F651A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</w:t>
      </w:r>
      <w:r w:rsidRPr="00A4564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 года</w:t>
      </w:r>
      <w:r w:rsidRPr="00A4564B"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  <w14:ligatures w14:val="none"/>
        </w:rPr>
        <w:t xml:space="preserve"> </w:t>
      </w:r>
    </w:p>
    <w:p w14:paraId="6F03446D" w14:textId="77777777" w:rsidR="00A4564B" w:rsidRPr="00A4564B" w:rsidRDefault="00A4564B" w:rsidP="00A456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  <w14:ligatures w14:val="none"/>
        </w:rPr>
      </w:pPr>
    </w:p>
    <w:p w14:paraId="6B650886" w14:textId="77777777" w:rsidR="00A4564B" w:rsidRPr="00A4564B" w:rsidRDefault="00A4564B" w:rsidP="00A456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  <w14:ligatures w14:val="none"/>
        </w:rPr>
      </w:pPr>
      <w:r w:rsidRPr="00A4564B"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  <w14:ligatures w14:val="none"/>
        </w:rPr>
        <w:t xml:space="preserve"> подпись руководителя МС            Ф.И.</w:t>
      </w:r>
    </w:p>
    <w:p w14:paraId="1E04F17F" w14:textId="77777777" w:rsidR="00A4564B" w:rsidRPr="00A4564B" w:rsidRDefault="00A4564B" w:rsidP="00A456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  <w14:ligatures w14:val="none"/>
        </w:rPr>
      </w:pPr>
    </w:p>
    <w:p w14:paraId="3EB14F82" w14:textId="77777777" w:rsidR="00A4564B" w:rsidRPr="00A4564B" w:rsidRDefault="00A4564B" w:rsidP="00A456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  <w14:ligatures w14:val="none"/>
        </w:rPr>
      </w:pPr>
    </w:p>
    <w:bookmarkEnd w:id="37"/>
    <w:p w14:paraId="3343F4CF" w14:textId="77777777" w:rsidR="00A4564B" w:rsidRPr="00A4564B" w:rsidRDefault="00A4564B" w:rsidP="00A456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  <w14:ligatures w14:val="none"/>
        </w:rPr>
      </w:pPr>
    </w:p>
    <w:p w14:paraId="672B9DA8" w14:textId="77777777" w:rsidR="00A4564B" w:rsidRPr="00A4564B" w:rsidRDefault="00A4564B" w:rsidP="00A456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  <w14:ligatures w14:val="none"/>
        </w:rPr>
      </w:pPr>
    </w:p>
    <w:p w14:paraId="0F4C241B" w14:textId="77777777" w:rsidR="00A4564B" w:rsidRPr="00A4564B" w:rsidRDefault="00A4564B" w:rsidP="00A456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  <w14:ligatures w14:val="none"/>
        </w:rPr>
      </w:pPr>
    </w:p>
    <w:p w14:paraId="7711CCC3" w14:textId="77777777" w:rsidR="00A4564B" w:rsidRPr="00A4564B" w:rsidRDefault="00A4564B" w:rsidP="00A456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  <w14:ligatures w14:val="none"/>
        </w:rPr>
      </w:pPr>
    </w:p>
    <w:p w14:paraId="00E95472" w14:textId="77777777" w:rsidR="00A4564B" w:rsidRPr="00A4564B" w:rsidRDefault="00A4564B" w:rsidP="00A456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  <w14:ligatures w14:val="none"/>
        </w:rPr>
      </w:pPr>
    </w:p>
    <w:p w14:paraId="125959C8" w14:textId="77777777" w:rsidR="00A4564B" w:rsidRPr="00A4564B" w:rsidRDefault="00A4564B" w:rsidP="00A456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  <w14:ligatures w14:val="none"/>
        </w:rPr>
      </w:pPr>
    </w:p>
    <w:bookmarkEnd w:id="35"/>
    <w:p w14:paraId="08D60243" w14:textId="77777777" w:rsidR="00A4564B" w:rsidRPr="00A4564B" w:rsidRDefault="00A4564B" w:rsidP="00A456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  <w14:ligatures w14:val="none"/>
        </w:rPr>
      </w:pPr>
    </w:p>
    <w:p w14:paraId="5B6DB0E4" w14:textId="77777777" w:rsidR="00A4564B" w:rsidRDefault="00A4564B"/>
    <w:sectPr w:rsidR="00A4564B" w:rsidSect="00ED0644">
      <w:pgSz w:w="11906" w:h="16383"/>
      <w:pgMar w:top="1701" w:right="1134" w:bottom="850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E4AE8"/>
    <w:multiLevelType w:val="multilevel"/>
    <w:tmpl w:val="EEF284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415268"/>
    <w:multiLevelType w:val="multilevel"/>
    <w:tmpl w:val="50683A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31467F"/>
    <w:multiLevelType w:val="multilevel"/>
    <w:tmpl w:val="5D74B6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A9125C"/>
    <w:multiLevelType w:val="multilevel"/>
    <w:tmpl w:val="08EED0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9C23A0"/>
    <w:multiLevelType w:val="multilevel"/>
    <w:tmpl w:val="DE760B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AF45414"/>
    <w:multiLevelType w:val="hybridMultilevel"/>
    <w:tmpl w:val="1E669A66"/>
    <w:lvl w:ilvl="0" w:tplc="B438484C">
      <w:start w:val="1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8" w:hanging="360"/>
      </w:pPr>
    </w:lvl>
    <w:lvl w:ilvl="2" w:tplc="0419001B" w:tentative="1">
      <w:start w:val="1"/>
      <w:numFmt w:val="lowerRoman"/>
      <w:lvlText w:val="%3."/>
      <w:lvlJc w:val="right"/>
      <w:pPr>
        <w:ind w:left="2678" w:hanging="180"/>
      </w:pPr>
    </w:lvl>
    <w:lvl w:ilvl="3" w:tplc="0419000F" w:tentative="1">
      <w:start w:val="1"/>
      <w:numFmt w:val="decimal"/>
      <w:lvlText w:val="%4."/>
      <w:lvlJc w:val="left"/>
      <w:pPr>
        <w:ind w:left="3398" w:hanging="360"/>
      </w:pPr>
    </w:lvl>
    <w:lvl w:ilvl="4" w:tplc="04190019" w:tentative="1">
      <w:start w:val="1"/>
      <w:numFmt w:val="lowerLetter"/>
      <w:lvlText w:val="%5."/>
      <w:lvlJc w:val="left"/>
      <w:pPr>
        <w:ind w:left="4118" w:hanging="360"/>
      </w:pPr>
    </w:lvl>
    <w:lvl w:ilvl="5" w:tplc="0419001B" w:tentative="1">
      <w:start w:val="1"/>
      <w:numFmt w:val="lowerRoman"/>
      <w:lvlText w:val="%6."/>
      <w:lvlJc w:val="right"/>
      <w:pPr>
        <w:ind w:left="4838" w:hanging="180"/>
      </w:pPr>
    </w:lvl>
    <w:lvl w:ilvl="6" w:tplc="0419000F" w:tentative="1">
      <w:start w:val="1"/>
      <w:numFmt w:val="decimal"/>
      <w:lvlText w:val="%7."/>
      <w:lvlJc w:val="left"/>
      <w:pPr>
        <w:ind w:left="5558" w:hanging="360"/>
      </w:pPr>
    </w:lvl>
    <w:lvl w:ilvl="7" w:tplc="04190019" w:tentative="1">
      <w:start w:val="1"/>
      <w:numFmt w:val="lowerLetter"/>
      <w:lvlText w:val="%8."/>
      <w:lvlJc w:val="left"/>
      <w:pPr>
        <w:ind w:left="6278" w:hanging="360"/>
      </w:pPr>
    </w:lvl>
    <w:lvl w:ilvl="8" w:tplc="041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6" w15:restartNumberingAfterBreak="0">
    <w:nsid w:val="0B043AAE"/>
    <w:multiLevelType w:val="multilevel"/>
    <w:tmpl w:val="ADF65A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C9F5173"/>
    <w:multiLevelType w:val="multilevel"/>
    <w:tmpl w:val="D8141D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31D0055"/>
    <w:multiLevelType w:val="multilevel"/>
    <w:tmpl w:val="CF4298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5691857"/>
    <w:multiLevelType w:val="multilevel"/>
    <w:tmpl w:val="D13469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6060FDB"/>
    <w:multiLevelType w:val="multilevel"/>
    <w:tmpl w:val="D37A94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9254A2E"/>
    <w:multiLevelType w:val="hybridMultilevel"/>
    <w:tmpl w:val="FB5E0A42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 w15:restartNumberingAfterBreak="0">
    <w:nsid w:val="1EE02BE1"/>
    <w:multiLevelType w:val="multilevel"/>
    <w:tmpl w:val="2370D9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49C3957"/>
    <w:multiLevelType w:val="hybridMultilevel"/>
    <w:tmpl w:val="7EBC503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00A395F"/>
    <w:multiLevelType w:val="multilevel"/>
    <w:tmpl w:val="482C3F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0AD1D2B"/>
    <w:multiLevelType w:val="multilevel"/>
    <w:tmpl w:val="3EFCA2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2162F4E"/>
    <w:multiLevelType w:val="multilevel"/>
    <w:tmpl w:val="F21EF5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C5E2B0E"/>
    <w:multiLevelType w:val="multilevel"/>
    <w:tmpl w:val="DF7677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EDB24B2"/>
    <w:multiLevelType w:val="multilevel"/>
    <w:tmpl w:val="F31064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0B05394"/>
    <w:multiLevelType w:val="multilevel"/>
    <w:tmpl w:val="3C5846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4725583"/>
    <w:multiLevelType w:val="multilevel"/>
    <w:tmpl w:val="9124AC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5BA54FA"/>
    <w:multiLevelType w:val="multilevel"/>
    <w:tmpl w:val="6BD2E8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F6E63AA"/>
    <w:multiLevelType w:val="multilevel"/>
    <w:tmpl w:val="7ED4F1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22"/>
  </w:num>
  <w:num w:numId="5">
    <w:abstractNumId w:val="12"/>
  </w:num>
  <w:num w:numId="6">
    <w:abstractNumId w:val="15"/>
  </w:num>
  <w:num w:numId="7">
    <w:abstractNumId w:val="11"/>
  </w:num>
  <w:num w:numId="8">
    <w:abstractNumId w:val="1"/>
  </w:num>
  <w:num w:numId="9">
    <w:abstractNumId w:val="17"/>
  </w:num>
  <w:num w:numId="10">
    <w:abstractNumId w:val="4"/>
  </w:num>
  <w:num w:numId="11">
    <w:abstractNumId w:val="19"/>
  </w:num>
  <w:num w:numId="12">
    <w:abstractNumId w:val="7"/>
  </w:num>
  <w:num w:numId="13">
    <w:abstractNumId w:val="18"/>
  </w:num>
  <w:num w:numId="14">
    <w:abstractNumId w:val="0"/>
  </w:num>
  <w:num w:numId="15">
    <w:abstractNumId w:val="3"/>
  </w:num>
  <w:num w:numId="16">
    <w:abstractNumId w:val="21"/>
  </w:num>
  <w:num w:numId="17">
    <w:abstractNumId w:val="6"/>
  </w:num>
  <w:num w:numId="18">
    <w:abstractNumId w:val="9"/>
  </w:num>
  <w:num w:numId="19">
    <w:abstractNumId w:val="16"/>
  </w:num>
  <w:num w:numId="20">
    <w:abstractNumId w:val="20"/>
  </w:num>
  <w:num w:numId="21">
    <w:abstractNumId w:val="14"/>
  </w:num>
  <w:num w:numId="22">
    <w:abstractNumId w:val="5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64B"/>
    <w:rsid w:val="000154BC"/>
    <w:rsid w:val="00015BE0"/>
    <w:rsid w:val="00066CD8"/>
    <w:rsid w:val="001A0A99"/>
    <w:rsid w:val="002227A3"/>
    <w:rsid w:val="003432E7"/>
    <w:rsid w:val="003712CC"/>
    <w:rsid w:val="00391E6D"/>
    <w:rsid w:val="004771B3"/>
    <w:rsid w:val="0052090D"/>
    <w:rsid w:val="007A5158"/>
    <w:rsid w:val="009452AB"/>
    <w:rsid w:val="0098416C"/>
    <w:rsid w:val="00A34591"/>
    <w:rsid w:val="00A4564B"/>
    <w:rsid w:val="00B51BE9"/>
    <w:rsid w:val="00CB1C40"/>
    <w:rsid w:val="00D7776D"/>
    <w:rsid w:val="00F03548"/>
    <w:rsid w:val="00F651A1"/>
    <w:rsid w:val="00F90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0AB10"/>
  <w15:chartTrackingRefBased/>
  <w15:docId w15:val="{636E3B5F-FACF-4E16-A315-149450156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4564B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en-US"/>
      <w14:ligatures w14:val="none"/>
    </w:rPr>
  </w:style>
  <w:style w:type="paragraph" w:styleId="2">
    <w:name w:val="heading 2"/>
    <w:basedOn w:val="a"/>
    <w:next w:val="a"/>
    <w:link w:val="20"/>
    <w:uiPriority w:val="9"/>
    <w:unhideWhenUsed/>
    <w:qFormat/>
    <w:rsid w:val="00A4564B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val="en-US"/>
      <w14:ligatures w14:val="none"/>
    </w:rPr>
  </w:style>
  <w:style w:type="paragraph" w:styleId="3">
    <w:name w:val="heading 3"/>
    <w:basedOn w:val="a"/>
    <w:next w:val="a"/>
    <w:link w:val="30"/>
    <w:uiPriority w:val="9"/>
    <w:unhideWhenUsed/>
    <w:qFormat/>
    <w:rsid w:val="00A4564B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kern w:val="0"/>
      <w:lang w:val="en-US"/>
      <w14:ligatures w14:val="none"/>
    </w:rPr>
  </w:style>
  <w:style w:type="paragraph" w:styleId="4">
    <w:name w:val="heading 4"/>
    <w:basedOn w:val="a"/>
    <w:next w:val="a"/>
    <w:link w:val="40"/>
    <w:uiPriority w:val="9"/>
    <w:unhideWhenUsed/>
    <w:qFormat/>
    <w:rsid w:val="00A4564B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564B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en-US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A4564B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val="en-US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A4564B"/>
    <w:rPr>
      <w:rFonts w:asciiTheme="majorHAnsi" w:eastAsiaTheme="majorEastAsia" w:hAnsiTheme="majorHAnsi" w:cstheme="majorBidi"/>
      <w:b/>
      <w:bCs/>
      <w:color w:val="4472C4" w:themeColor="accent1"/>
      <w:kern w:val="0"/>
      <w:lang w:val="en-US"/>
      <w14:ligatures w14:val="none"/>
    </w:rPr>
  </w:style>
  <w:style w:type="character" w:customStyle="1" w:styleId="40">
    <w:name w:val="Заголовок 4 Знак"/>
    <w:basedOn w:val="a0"/>
    <w:link w:val="4"/>
    <w:uiPriority w:val="9"/>
    <w:rsid w:val="00A4564B"/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lang w:val="en-US"/>
      <w14:ligatures w14:val="none"/>
    </w:rPr>
  </w:style>
  <w:style w:type="numbering" w:customStyle="1" w:styleId="11">
    <w:name w:val="Нет списка1"/>
    <w:next w:val="a2"/>
    <w:uiPriority w:val="99"/>
    <w:semiHidden/>
    <w:unhideWhenUsed/>
    <w:rsid w:val="00A4564B"/>
  </w:style>
  <w:style w:type="paragraph" w:styleId="a3">
    <w:name w:val="header"/>
    <w:basedOn w:val="a"/>
    <w:link w:val="a4"/>
    <w:uiPriority w:val="99"/>
    <w:unhideWhenUsed/>
    <w:rsid w:val="00A4564B"/>
    <w:pPr>
      <w:tabs>
        <w:tab w:val="center" w:pos="4680"/>
        <w:tab w:val="right" w:pos="9360"/>
      </w:tabs>
      <w:spacing w:after="200" w:line="276" w:lineRule="auto"/>
    </w:pPr>
    <w:rPr>
      <w:kern w:val="0"/>
      <w:lang w:val="en-US"/>
      <w14:ligatures w14:val="none"/>
    </w:rPr>
  </w:style>
  <w:style w:type="character" w:customStyle="1" w:styleId="a4">
    <w:name w:val="Верхний колонтитул Знак"/>
    <w:basedOn w:val="a0"/>
    <w:link w:val="a3"/>
    <w:uiPriority w:val="99"/>
    <w:rsid w:val="00A4564B"/>
    <w:rPr>
      <w:kern w:val="0"/>
      <w:lang w:val="en-US"/>
      <w14:ligatures w14:val="none"/>
    </w:rPr>
  </w:style>
  <w:style w:type="paragraph" w:styleId="a5">
    <w:name w:val="Normal Indent"/>
    <w:basedOn w:val="a"/>
    <w:uiPriority w:val="99"/>
    <w:unhideWhenUsed/>
    <w:rsid w:val="00A4564B"/>
    <w:pPr>
      <w:spacing w:after="200" w:line="276" w:lineRule="auto"/>
      <w:ind w:left="720"/>
    </w:pPr>
    <w:rPr>
      <w:kern w:val="0"/>
      <w:lang w:val="en-US"/>
      <w14:ligatures w14:val="none"/>
    </w:rPr>
  </w:style>
  <w:style w:type="paragraph" w:styleId="a6">
    <w:name w:val="Subtitle"/>
    <w:basedOn w:val="a"/>
    <w:next w:val="a"/>
    <w:link w:val="a7"/>
    <w:uiPriority w:val="11"/>
    <w:qFormat/>
    <w:rsid w:val="00A4564B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kern w:val="0"/>
      <w:sz w:val="24"/>
      <w:szCs w:val="24"/>
      <w:lang w:val="en-US"/>
      <w14:ligatures w14:val="none"/>
    </w:rPr>
  </w:style>
  <w:style w:type="character" w:customStyle="1" w:styleId="a7">
    <w:name w:val="Подзаголовок Знак"/>
    <w:basedOn w:val="a0"/>
    <w:link w:val="a6"/>
    <w:uiPriority w:val="11"/>
    <w:rsid w:val="00A4564B"/>
    <w:rPr>
      <w:rFonts w:asciiTheme="majorHAnsi" w:eastAsiaTheme="majorEastAsia" w:hAnsiTheme="majorHAnsi" w:cstheme="majorBidi"/>
      <w:i/>
      <w:iCs/>
      <w:color w:val="4472C4" w:themeColor="accent1"/>
      <w:spacing w:val="15"/>
      <w:kern w:val="0"/>
      <w:sz w:val="24"/>
      <w:szCs w:val="24"/>
      <w:lang w:val="en-US"/>
      <w14:ligatures w14:val="none"/>
    </w:rPr>
  </w:style>
  <w:style w:type="paragraph" w:styleId="a8">
    <w:name w:val="Title"/>
    <w:basedOn w:val="a"/>
    <w:next w:val="a"/>
    <w:link w:val="a9"/>
    <w:uiPriority w:val="10"/>
    <w:qFormat/>
    <w:rsid w:val="00A4564B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  <w14:ligatures w14:val="none"/>
    </w:rPr>
  </w:style>
  <w:style w:type="character" w:customStyle="1" w:styleId="a9">
    <w:name w:val="Заголовок Знак"/>
    <w:basedOn w:val="a0"/>
    <w:link w:val="a8"/>
    <w:uiPriority w:val="10"/>
    <w:rsid w:val="00A4564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  <w14:ligatures w14:val="none"/>
    </w:rPr>
  </w:style>
  <w:style w:type="character" w:styleId="aa">
    <w:name w:val="Emphasis"/>
    <w:basedOn w:val="a0"/>
    <w:uiPriority w:val="20"/>
    <w:qFormat/>
    <w:rsid w:val="00A4564B"/>
    <w:rPr>
      <w:i/>
      <w:iCs/>
    </w:rPr>
  </w:style>
  <w:style w:type="character" w:styleId="ab">
    <w:name w:val="Hyperlink"/>
    <w:basedOn w:val="a0"/>
    <w:uiPriority w:val="99"/>
    <w:unhideWhenUsed/>
    <w:rsid w:val="00A4564B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A4564B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A4564B"/>
    <w:pPr>
      <w:spacing w:after="200" w:line="240" w:lineRule="auto"/>
    </w:pPr>
    <w:rPr>
      <w:b/>
      <w:bCs/>
      <w:color w:val="4472C4" w:themeColor="accent1"/>
      <w:kern w:val="0"/>
      <w:sz w:val="18"/>
      <w:szCs w:val="18"/>
      <w:lang w:val="en-US"/>
      <w14:ligatures w14:val="none"/>
    </w:rPr>
  </w:style>
  <w:style w:type="paragraph" w:customStyle="1" w:styleId="Style1">
    <w:name w:val="Style1"/>
    <w:basedOn w:val="a"/>
    <w:uiPriority w:val="99"/>
    <w:rsid w:val="00A4564B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ontStyle108">
    <w:name w:val="Font Style108"/>
    <w:uiPriority w:val="99"/>
    <w:rsid w:val="00A4564B"/>
    <w:rPr>
      <w:rFonts w:ascii="Times New Roman" w:hAnsi="Times New Roman"/>
      <w:b/>
      <w:spacing w:val="-10"/>
      <w:sz w:val="22"/>
    </w:rPr>
  </w:style>
  <w:style w:type="paragraph" w:styleId="ae">
    <w:name w:val="footer"/>
    <w:basedOn w:val="a"/>
    <w:link w:val="af"/>
    <w:uiPriority w:val="99"/>
    <w:unhideWhenUsed/>
    <w:rsid w:val="00A4564B"/>
    <w:pPr>
      <w:tabs>
        <w:tab w:val="center" w:pos="4677"/>
        <w:tab w:val="right" w:pos="9355"/>
      </w:tabs>
      <w:spacing w:after="0" w:line="240" w:lineRule="auto"/>
    </w:pPr>
    <w:rPr>
      <w:kern w:val="0"/>
      <w:lang w:val="en-US"/>
      <w14:ligatures w14:val="none"/>
    </w:rPr>
  </w:style>
  <w:style w:type="character" w:customStyle="1" w:styleId="af">
    <w:name w:val="Нижний колонтитул Знак"/>
    <w:basedOn w:val="a0"/>
    <w:link w:val="ae"/>
    <w:uiPriority w:val="99"/>
    <w:rsid w:val="00A4564B"/>
    <w:rPr>
      <w:kern w:val="0"/>
      <w:lang w:val="en-US"/>
      <w14:ligatures w14:val="none"/>
    </w:rPr>
  </w:style>
  <w:style w:type="paragraph" w:styleId="af0">
    <w:name w:val="List Paragraph"/>
    <w:basedOn w:val="a"/>
    <w:uiPriority w:val="99"/>
    <w:unhideWhenUsed/>
    <w:rsid w:val="00A4564B"/>
    <w:pPr>
      <w:spacing w:after="200" w:line="276" w:lineRule="auto"/>
      <w:ind w:left="720"/>
      <w:contextualSpacing/>
    </w:pPr>
    <w:rPr>
      <w:kern w:val="0"/>
      <w:lang w:val="en-US"/>
      <w14:ligatures w14:val="none"/>
    </w:rPr>
  </w:style>
  <w:style w:type="character" w:styleId="af1">
    <w:name w:val="Unresolved Mention"/>
    <w:basedOn w:val="a0"/>
    <w:uiPriority w:val="99"/>
    <w:semiHidden/>
    <w:unhideWhenUsed/>
    <w:rsid w:val="00A456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9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bc51e24" TargetMode="External"/><Relationship Id="rId21" Type="http://schemas.openxmlformats.org/officeDocument/2006/relationships/hyperlink" Target="https://m.edsoo.ru/8bc4875c" TargetMode="External"/><Relationship Id="rId42" Type="http://schemas.openxmlformats.org/officeDocument/2006/relationships/hyperlink" Target="https://m.edsoo.ru/8bc4cd98" TargetMode="External"/><Relationship Id="rId63" Type="http://schemas.openxmlformats.org/officeDocument/2006/relationships/hyperlink" Target="https://m.edsoo.ru/8bc4e576" TargetMode="External"/><Relationship Id="rId84" Type="http://schemas.openxmlformats.org/officeDocument/2006/relationships/hyperlink" Target="https://m.edsoo.ru/8bc50876" TargetMode="External"/><Relationship Id="rId138" Type="http://schemas.openxmlformats.org/officeDocument/2006/relationships/hyperlink" Target="https://www.google.ru/url?sa=t&amp;rct=j&amp;q=&amp;esrc=s&amp;source=web&amp;cd=1&amp;ved=0CCEQFjAA&amp;url=http%3A%2F%2Fschool-collection.edu.ru%2F&amp;ei=QsaVU5m4NsyK4gTzkoGADg&amp;usg=AFQjCNFS5qsUb3qpYSQfppXpFaIw8mhlIw&amp;bvm=bv.68445247,d.bGE&amp;cad=rjt" TargetMode="External"/><Relationship Id="rId107" Type="http://schemas.openxmlformats.org/officeDocument/2006/relationships/hyperlink" Target="https://m.edsoo.ru/8bc5347c" TargetMode="External"/><Relationship Id="rId11" Type="http://schemas.openxmlformats.org/officeDocument/2006/relationships/hyperlink" Target="https://m.edsoo.ru/8bc483ec" TargetMode="External"/><Relationship Id="rId32" Type="http://schemas.openxmlformats.org/officeDocument/2006/relationships/hyperlink" Target="https://m.edsoo.ru/8bc4bb46" TargetMode="External"/><Relationship Id="rId53" Type="http://schemas.openxmlformats.org/officeDocument/2006/relationships/hyperlink" Target="https://m.edsoo.ru/8bc4ca64" TargetMode="External"/><Relationship Id="rId74" Type="http://schemas.openxmlformats.org/officeDocument/2006/relationships/hyperlink" Target="https://m.edsoo.ru/8bc4f548" TargetMode="External"/><Relationship Id="rId128" Type="http://schemas.openxmlformats.org/officeDocument/2006/relationships/hyperlink" Target="https://m.edsoo.ru/f29f3928" TargetMode="External"/><Relationship Id="rId149" Type="http://schemas.openxmlformats.org/officeDocument/2006/relationships/hyperlink" Target="http://clow.ru" TargetMode="External"/><Relationship Id="rId5" Type="http://schemas.openxmlformats.org/officeDocument/2006/relationships/hyperlink" Target="https://m.edsoo.ru/8bc478de" TargetMode="External"/><Relationship Id="rId95" Type="http://schemas.openxmlformats.org/officeDocument/2006/relationships/hyperlink" Target="https://m.edsoo.ru/8bc50f6a" TargetMode="External"/><Relationship Id="rId22" Type="http://schemas.openxmlformats.org/officeDocument/2006/relationships/hyperlink" Target="https://m.edsoo.ru/8bc48892" TargetMode="External"/><Relationship Id="rId27" Type="http://schemas.openxmlformats.org/officeDocument/2006/relationships/hyperlink" Target="https://m.edsoo.ru/8bc4ae44" TargetMode="External"/><Relationship Id="rId43" Type="http://schemas.openxmlformats.org/officeDocument/2006/relationships/hyperlink" Target="https://m.edsoo.ru/8bc4d194" TargetMode="External"/><Relationship Id="rId48" Type="http://schemas.openxmlformats.org/officeDocument/2006/relationships/hyperlink" Target="https://m.edsoo.ru/8bc4c5c8" TargetMode="External"/><Relationship Id="rId64" Type="http://schemas.openxmlformats.org/officeDocument/2006/relationships/hyperlink" Target="https://m.edsoo.ru/8bc4e972" TargetMode="External"/><Relationship Id="rId69" Type="http://schemas.openxmlformats.org/officeDocument/2006/relationships/hyperlink" Target="https://m.edsoo.ru/8bc4d8a6" TargetMode="External"/><Relationship Id="rId113" Type="http://schemas.openxmlformats.org/officeDocument/2006/relationships/hyperlink" Target="https://m.edsoo.ru/8bc53bca" TargetMode="External"/><Relationship Id="rId118" Type="http://schemas.openxmlformats.org/officeDocument/2006/relationships/hyperlink" Target="https://m.edsoo.ru/8bc51f46" TargetMode="External"/><Relationship Id="rId134" Type="http://schemas.openxmlformats.org/officeDocument/2006/relationships/hyperlink" Target="https://m.edsoo.ru/f29f4774" TargetMode="External"/><Relationship Id="rId139" Type="http://schemas.openxmlformats.org/officeDocument/2006/relationships/hyperlink" Target="http://school-collection.edu.ru/" TargetMode="External"/><Relationship Id="rId80" Type="http://schemas.openxmlformats.org/officeDocument/2006/relationships/hyperlink" Target="https://m.edsoo.ru/8bc4ff70" TargetMode="External"/><Relationship Id="rId85" Type="http://schemas.openxmlformats.org/officeDocument/2006/relationships/hyperlink" Target="https://m.edsoo.ru/8bc50984" TargetMode="External"/><Relationship Id="rId150" Type="http://schemas.openxmlformats.org/officeDocument/2006/relationships/hyperlink" Target="https://uchi.ru/" TargetMode="External"/><Relationship Id="rId12" Type="http://schemas.openxmlformats.org/officeDocument/2006/relationships/hyperlink" Target="https://m.edsoo.ru/8bc4a25a" TargetMode="External"/><Relationship Id="rId17" Type="http://schemas.openxmlformats.org/officeDocument/2006/relationships/hyperlink" Target="https://m.edsoo.ru/8bc4850e" TargetMode="External"/><Relationship Id="rId33" Type="http://schemas.openxmlformats.org/officeDocument/2006/relationships/hyperlink" Target="https://m.edsoo.ru/8bc4b27c" TargetMode="External"/><Relationship Id="rId38" Type="http://schemas.openxmlformats.org/officeDocument/2006/relationships/hyperlink" Target="https://m.edsoo.ru/8bc4c0b4" TargetMode="External"/><Relationship Id="rId59" Type="http://schemas.openxmlformats.org/officeDocument/2006/relationships/hyperlink" Target="https://m.edsoo.ru/8bc4f066" TargetMode="External"/><Relationship Id="rId103" Type="http://schemas.openxmlformats.org/officeDocument/2006/relationships/hyperlink" Target="https://m.edsoo.ru/8bc52ebe" TargetMode="External"/><Relationship Id="rId108" Type="http://schemas.openxmlformats.org/officeDocument/2006/relationships/hyperlink" Target="https://m.edsoo.ru/8bc53710" TargetMode="External"/><Relationship Id="rId124" Type="http://schemas.openxmlformats.org/officeDocument/2006/relationships/hyperlink" Target="https://m.edsoo.ru/f29f3ca2" TargetMode="External"/><Relationship Id="rId129" Type="http://schemas.openxmlformats.org/officeDocument/2006/relationships/hyperlink" Target="https://m.edsoo.ru/f29f3ed2" TargetMode="External"/><Relationship Id="rId54" Type="http://schemas.openxmlformats.org/officeDocument/2006/relationships/hyperlink" Target="https://m.edsoo.ru/8bc4cc80" TargetMode="External"/><Relationship Id="rId70" Type="http://schemas.openxmlformats.org/officeDocument/2006/relationships/hyperlink" Target="https://m.edsoo.ru/8bc4e0f8" TargetMode="External"/><Relationship Id="rId75" Type="http://schemas.openxmlformats.org/officeDocument/2006/relationships/hyperlink" Target="https://m.edsoo.ru/8bc4f69c" TargetMode="External"/><Relationship Id="rId91" Type="http://schemas.openxmlformats.org/officeDocument/2006/relationships/hyperlink" Target="https://m.edsoo.ru/8bc519f6" TargetMode="External"/><Relationship Id="rId96" Type="http://schemas.openxmlformats.org/officeDocument/2006/relationships/hyperlink" Target="https://m.edsoo.ru/8bc51096" TargetMode="External"/><Relationship Id="rId140" Type="http://schemas.openxmlformats.org/officeDocument/2006/relationships/hyperlink" Target="http://1-4.prosv.ru" TargetMode="External"/><Relationship Id="rId145" Type="http://schemas.openxmlformats.org/officeDocument/2006/relationships/hyperlink" Target="http://interneturok.ru/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bc47a6e" TargetMode="External"/><Relationship Id="rId23" Type="http://schemas.openxmlformats.org/officeDocument/2006/relationships/hyperlink" Target="https://m.edsoo.ru/8bc489a0" TargetMode="External"/><Relationship Id="rId28" Type="http://schemas.openxmlformats.org/officeDocument/2006/relationships/hyperlink" Target="https://m.edsoo.ru/8bc4b542" TargetMode="External"/><Relationship Id="rId49" Type="http://schemas.openxmlformats.org/officeDocument/2006/relationships/hyperlink" Target="https://m.edsoo.ru/8bc4c6f4" TargetMode="External"/><Relationship Id="rId114" Type="http://schemas.openxmlformats.org/officeDocument/2006/relationships/hyperlink" Target="https://m.edsoo.ru/8bc544a8" TargetMode="External"/><Relationship Id="rId119" Type="http://schemas.openxmlformats.org/officeDocument/2006/relationships/hyperlink" Target="https://m.edsoo.ru/8bc5218a" TargetMode="External"/><Relationship Id="rId44" Type="http://schemas.openxmlformats.org/officeDocument/2006/relationships/hyperlink" Target="https://m.edsoo.ru/8bc4d298" TargetMode="External"/><Relationship Id="rId60" Type="http://schemas.openxmlformats.org/officeDocument/2006/relationships/hyperlink" Target="https://m.edsoo.ru/8bc4ea8a" TargetMode="External"/><Relationship Id="rId65" Type="http://schemas.openxmlformats.org/officeDocument/2006/relationships/hyperlink" Target="https://m.edsoo.ru/8bc4e45e" TargetMode="External"/><Relationship Id="rId81" Type="http://schemas.openxmlformats.org/officeDocument/2006/relationships/hyperlink" Target="https://m.edsoo.ru/8bc50358" TargetMode="External"/><Relationship Id="rId86" Type="http://schemas.openxmlformats.org/officeDocument/2006/relationships/hyperlink" Target="https://m.edsoo.ru/8bc50aa6" TargetMode="External"/><Relationship Id="rId130" Type="http://schemas.openxmlformats.org/officeDocument/2006/relationships/hyperlink" Target="https://m.edsoo.ru/f29f4422" TargetMode="External"/><Relationship Id="rId135" Type="http://schemas.openxmlformats.org/officeDocument/2006/relationships/hyperlink" Target="https://m.edsoo.ru/f29f488c" TargetMode="External"/><Relationship Id="rId151" Type="http://schemas.openxmlformats.org/officeDocument/2006/relationships/hyperlink" Target="https://education.yandex.ru/" TargetMode="External"/><Relationship Id="rId13" Type="http://schemas.openxmlformats.org/officeDocument/2006/relationships/hyperlink" Target="https://m.edsoo.ru/8bc4861c" TargetMode="External"/><Relationship Id="rId18" Type="http://schemas.openxmlformats.org/officeDocument/2006/relationships/hyperlink" Target="https://m.edsoo.ru/8bc4a7dc" TargetMode="External"/><Relationship Id="rId39" Type="http://schemas.openxmlformats.org/officeDocument/2006/relationships/hyperlink" Target="https://m.edsoo.ru/8bc4af70" TargetMode="External"/><Relationship Id="rId109" Type="http://schemas.openxmlformats.org/officeDocument/2006/relationships/hyperlink" Target="https://m.edsoo.ru/8bc53850" TargetMode="External"/><Relationship Id="rId34" Type="http://schemas.openxmlformats.org/officeDocument/2006/relationships/hyperlink" Target="https://m.edsoo.ru/8bc4bc7c" TargetMode="External"/><Relationship Id="rId50" Type="http://schemas.openxmlformats.org/officeDocument/2006/relationships/hyperlink" Target="https://m.edsoo.ru/8bc4c80c" TargetMode="External"/><Relationship Id="rId55" Type="http://schemas.openxmlformats.org/officeDocument/2006/relationships/hyperlink" Target="https://m.edsoo.ru/8bc4d43c" TargetMode="External"/><Relationship Id="rId76" Type="http://schemas.openxmlformats.org/officeDocument/2006/relationships/hyperlink" Target="https://m.edsoo.ru/8bc4f82c" TargetMode="External"/><Relationship Id="rId97" Type="http://schemas.openxmlformats.org/officeDocument/2006/relationships/hyperlink" Target="https://m.edsoo.ru/8bc522a2" TargetMode="External"/><Relationship Id="rId104" Type="http://schemas.openxmlformats.org/officeDocument/2006/relationships/hyperlink" Target="https://m.edsoo.ru/8bc52fd6" TargetMode="External"/><Relationship Id="rId120" Type="http://schemas.openxmlformats.org/officeDocument/2006/relationships/hyperlink" Target="https://m.edsoo.ru/8bc51294" TargetMode="External"/><Relationship Id="rId125" Type="http://schemas.openxmlformats.org/officeDocument/2006/relationships/hyperlink" Target="https://m.edsoo.ru/f29f3db0" TargetMode="External"/><Relationship Id="rId141" Type="http://schemas.openxmlformats.org/officeDocument/2006/relationships/hyperlink" Target="http://nsportal.ru" TargetMode="External"/><Relationship Id="rId146" Type="http://schemas.openxmlformats.org/officeDocument/2006/relationships/hyperlink" Target="http://pedsovet.su/" TargetMode="External"/><Relationship Id="rId7" Type="http://schemas.openxmlformats.org/officeDocument/2006/relationships/hyperlink" Target="https://m.edsoo.ru/8bc47b72" TargetMode="External"/><Relationship Id="rId71" Type="http://schemas.openxmlformats.org/officeDocument/2006/relationships/hyperlink" Target="https://m.edsoo.ru/8bc4d554" TargetMode="External"/><Relationship Id="rId92" Type="http://schemas.openxmlformats.org/officeDocument/2006/relationships/hyperlink" Target="https://m.edsoo.ru/8bc51b0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bc4b10a" TargetMode="External"/><Relationship Id="rId24" Type="http://schemas.openxmlformats.org/officeDocument/2006/relationships/hyperlink" Target="https://m.edsoo.ru/8bc48ab8" TargetMode="External"/><Relationship Id="rId40" Type="http://schemas.openxmlformats.org/officeDocument/2006/relationships/hyperlink" Target="https://m.edsoo.ru/f29f5142" TargetMode="External"/><Relationship Id="rId45" Type="http://schemas.openxmlformats.org/officeDocument/2006/relationships/hyperlink" Target="https://m.edsoo.ru/8bc4d072" TargetMode="External"/><Relationship Id="rId66" Type="http://schemas.openxmlformats.org/officeDocument/2006/relationships/hyperlink" Target="https://m.edsoo.ru/8bc4eecc" TargetMode="External"/><Relationship Id="rId87" Type="http://schemas.openxmlformats.org/officeDocument/2006/relationships/hyperlink" Target="https://m.edsoo.ru/8bc513ac" TargetMode="External"/><Relationship Id="rId110" Type="http://schemas.openxmlformats.org/officeDocument/2006/relationships/hyperlink" Target="https://m.edsoo.ru/8bc53a12" TargetMode="External"/><Relationship Id="rId115" Type="http://schemas.openxmlformats.org/officeDocument/2006/relationships/hyperlink" Target="https://m.edsoo.ru/f29f3630" TargetMode="External"/><Relationship Id="rId131" Type="http://schemas.openxmlformats.org/officeDocument/2006/relationships/hyperlink" Target="https://m.edsoo.ru/f29f4544" TargetMode="External"/><Relationship Id="rId136" Type="http://schemas.openxmlformats.org/officeDocument/2006/relationships/hyperlink" Target="https://m.edsoo.ru/f29f430a" TargetMode="External"/><Relationship Id="rId61" Type="http://schemas.openxmlformats.org/officeDocument/2006/relationships/hyperlink" Target="https://m.edsoo.ru/8bc4e684" TargetMode="External"/><Relationship Id="rId82" Type="http://schemas.openxmlformats.org/officeDocument/2006/relationships/hyperlink" Target="https://m.edsoo.ru/8bc504ac" TargetMode="External"/><Relationship Id="rId152" Type="http://schemas.openxmlformats.org/officeDocument/2006/relationships/fontTable" Target="fontTable.xml"/><Relationship Id="rId19" Type="http://schemas.openxmlformats.org/officeDocument/2006/relationships/hyperlink" Target="https://m.edsoo.ru/8bc4861c" TargetMode="External"/><Relationship Id="rId14" Type="http://schemas.openxmlformats.org/officeDocument/2006/relationships/hyperlink" Target="https://m.edsoo.ru/8bc4a4f8" TargetMode="External"/><Relationship Id="rId30" Type="http://schemas.openxmlformats.org/officeDocument/2006/relationships/hyperlink" Target="https://m.edsoo.ru/8bc4bb46" TargetMode="External"/><Relationship Id="rId35" Type="http://schemas.openxmlformats.org/officeDocument/2006/relationships/hyperlink" Target="https://m.edsoo.ru/8bc4be98" TargetMode="External"/><Relationship Id="rId56" Type="http://schemas.openxmlformats.org/officeDocument/2006/relationships/hyperlink" Target="https://m.edsoo.ru/8bc4e24c" TargetMode="External"/><Relationship Id="rId77" Type="http://schemas.openxmlformats.org/officeDocument/2006/relationships/hyperlink" Target="https://m.edsoo.ru/8bc4f958" TargetMode="External"/><Relationship Id="rId100" Type="http://schemas.openxmlformats.org/officeDocument/2006/relationships/hyperlink" Target="https://m.edsoo.ru/8bc52da6" TargetMode="External"/><Relationship Id="rId105" Type="http://schemas.openxmlformats.org/officeDocument/2006/relationships/hyperlink" Target="https://m.edsoo.ru/8bc53242" TargetMode="External"/><Relationship Id="rId126" Type="http://schemas.openxmlformats.org/officeDocument/2006/relationships/hyperlink" Target="https://m.edsoo.ru/f29f3a5e" TargetMode="External"/><Relationship Id="rId147" Type="http://schemas.openxmlformats.org/officeDocument/2006/relationships/hyperlink" Target="http://www.proshkolu.ru/" TargetMode="External"/><Relationship Id="rId8" Type="http://schemas.openxmlformats.org/officeDocument/2006/relationships/hyperlink" Target="https://m.edsoo.ru/8bc47c76" TargetMode="External"/><Relationship Id="rId51" Type="http://schemas.openxmlformats.org/officeDocument/2006/relationships/hyperlink" Target="https://m.edsoo.ru/8bc4c938" TargetMode="External"/><Relationship Id="rId72" Type="http://schemas.openxmlformats.org/officeDocument/2006/relationships/hyperlink" Target="https://m.edsoo.ru/8bc4dc98" TargetMode="External"/><Relationship Id="rId93" Type="http://schemas.openxmlformats.org/officeDocument/2006/relationships/hyperlink" Target="https://m.edsoo.ru/8bc524d2" TargetMode="External"/><Relationship Id="rId98" Type="http://schemas.openxmlformats.org/officeDocument/2006/relationships/hyperlink" Target="https://m.edsoo.ru/8bc52806" TargetMode="External"/><Relationship Id="rId121" Type="http://schemas.openxmlformats.org/officeDocument/2006/relationships/hyperlink" Target="https://m.edsoo.ru/8bc50bbe" TargetMode="External"/><Relationship Id="rId142" Type="http://schemas.openxmlformats.org/officeDocument/2006/relationships/hyperlink" Target="http://shkola-abv.ru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bc4aa16" TargetMode="External"/><Relationship Id="rId46" Type="http://schemas.openxmlformats.org/officeDocument/2006/relationships/hyperlink" Target="https://m.edsoo.ru/8bc4c1d6" TargetMode="External"/><Relationship Id="rId67" Type="http://schemas.openxmlformats.org/officeDocument/2006/relationships/hyperlink" Target="https://m.edsoo.ru/8bc4ed00" TargetMode="External"/><Relationship Id="rId116" Type="http://schemas.openxmlformats.org/officeDocument/2006/relationships/hyperlink" Target="https://m.edsoo.ru/8bc51c12" TargetMode="External"/><Relationship Id="rId137" Type="http://schemas.openxmlformats.org/officeDocument/2006/relationships/hyperlink" Target="https://m.edsoo.ru/f29f4666" TargetMode="External"/><Relationship Id="rId20" Type="http://schemas.openxmlformats.org/officeDocument/2006/relationships/hyperlink" Target="https://m.edsoo.ru/8bc4a8fe" TargetMode="External"/><Relationship Id="rId41" Type="http://schemas.openxmlformats.org/officeDocument/2006/relationships/hyperlink" Target="https://m.edsoo.ru/f29f4fda" TargetMode="External"/><Relationship Id="rId62" Type="http://schemas.openxmlformats.org/officeDocument/2006/relationships/hyperlink" Target="https://m.edsoo.ru/8bc4eb98" TargetMode="External"/><Relationship Id="rId83" Type="http://schemas.openxmlformats.org/officeDocument/2006/relationships/hyperlink" Target="https://m.edsoo.ru/8bc5072c" TargetMode="External"/><Relationship Id="rId88" Type="http://schemas.openxmlformats.org/officeDocument/2006/relationships/hyperlink" Target="https://m.edsoo.ru/8bc514ba" TargetMode="External"/><Relationship Id="rId111" Type="http://schemas.openxmlformats.org/officeDocument/2006/relationships/hyperlink" Target="https://m.edsoo.ru/8bc541a6" TargetMode="External"/><Relationship Id="rId132" Type="http://schemas.openxmlformats.org/officeDocument/2006/relationships/hyperlink" Target="https://m.edsoo.ru/f29f41de" TargetMode="External"/><Relationship Id="rId153" Type="http://schemas.openxmlformats.org/officeDocument/2006/relationships/theme" Target="theme/theme1.xml"/><Relationship Id="rId15" Type="http://schemas.openxmlformats.org/officeDocument/2006/relationships/hyperlink" Target="https://m.edsoo.ru/8bc4a3cc" TargetMode="External"/><Relationship Id="rId36" Type="http://schemas.openxmlformats.org/officeDocument/2006/relationships/hyperlink" Target="https://m.edsoo.ru/8bc4b7ae" TargetMode="External"/><Relationship Id="rId57" Type="http://schemas.openxmlformats.org/officeDocument/2006/relationships/hyperlink" Target="https://m.edsoo.ru/8bc4d676" TargetMode="External"/><Relationship Id="rId106" Type="http://schemas.openxmlformats.org/officeDocument/2006/relationships/hyperlink" Target="https://m.edsoo.ru/8bc53364" TargetMode="External"/><Relationship Id="rId127" Type="http://schemas.openxmlformats.org/officeDocument/2006/relationships/hyperlink" Target="https://m.edsoo.ru/f29f3b80" TargetMode="External"/><Relationship Id="rId10" Type="http://schemas.openxmlformats.org/officeDocument/2006/relationships/hyperlink" Target="https://m.edsoo.ru/8bc47e88" TargetMode="External"/><Relationship Id="rId31" Type="http://schemas.openxmlformats.org/officeDocument/2006/relationships/hyperlink" Target="https://m.edsoo.ru/8bc4b27c" TargetMode="External"/><Relationship Id="rId52" Type="http://schemas.openxmlformats.org/officeDocument/2006/relationships/hyperlink" Target="https://m.edsoo.ru/8bc4cb68" TargetMode="External"/><Relationship Id="rId73" Type="http://schemas.openxmlformats.org/officeDocument/2006/relationships/hyperlink" Target="https://m.edsoo.ru/8bc4f1c4" TargetMode="External"/><Relationship Id="rId78" Type="http://schemas.openxmlformats.org/officeDocument/2006/relationships/hyperlink" Target="https://m.edsoo.ru/8bc4fc6e" TargetMode="External"/><Relationship Id="rId94" Type="http://schemas.openxmlformats.org/officeDocument/2006/relationships/hyperlink" Target="https://m.edsoo.ru/8bc50e34" TargetMode="External"/><Relationship Id="rId99" Type="http://schemas.openxmlformats.org/officeDocument/2006/relationships/hyperlink" Target="https://m.edsoo.ru/8bc52bd0" TargetMode="External"/><Relationship Id="rId101" Type="http://schemas.openxmlformats.org/officeDocument/2006/relationships/hyperlink" Target="https://m.edsoo.ru/8bc52928" TargetMode="External"/><Relationship Id="rId122" Type="http://schemas.openxmlformats.org/officeDocument/2006/relationships/hyperlink" Target="https://m.edsoo.ru/8bc523ba" TargetMode="External"/><Relationship Id="rId143" Type="http://schemas.openxmlformats.org/officeDocument/2006/relationships/hyperlink" Target="http://www.nachalka.com/" TargetMode="External"/><Relationship Id="rId148" Type="http://schemas.openxmlformats.org/officeDocument/2006/relationships/hyperlink" Target="http://www.uchporta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bc47d84" TargetMode="External"/><Relationship Id="rId26" Type="http://schemas.openxmlformats.org/officeDocument/2006/relationships/hyperlink" Target="https://m.edsoo.ru/8bc49cc4" TargetMode="External"/><Relationship Id="rId47" Type="http://schemas.openxmlformats.org/officeDocument/2006/relationships/hyperlink" Target="https://m.edsoo.ru/8bc4c2e4" TargetMode="External"/><Relationship Id="rId68" Type="http://schemas.openxmlformats.org/officeDocument/2006/relationships/hyperlink" Target="https://m.edsoo.ru/8bc4d784" TargetMode="External"/><Relationship Id="rId89" Type="http://schemas.openxmlformats.org/officeDocument/2006/relationships/hyperlink" Target="https://m.edsoo.ru/8bc5169a" TargetMode="External"/><Relationship Id="rId112" Type="http://schemas.openxmlformats.org/officeDocument/2006/relationships/hyperlink" Target="https://m.edsoo.ru/8bc5434a" TargetMode="External"/><Relationship Id="rId133" Type="http://schemas.openxmlformats.org/officeDocument/2006/relationships/hyperlink" Target="https://m.edsoo.ru/f29f4d8c" TargetMode="External"/><Relationship Id="rId16" Type="http://schemas.openxmlformats.org/officeDocument/2006/relationships/hyperlink" Target="https://m.edsoo.ru/8bc4a610" TargetMode="External"/><Relationship Id="rId37" Type="http://schemas.openxmlformats.org/officeDocument/2006/relationships/hyperlink" Target="https://m.edsoo.ru/8bc4bd94" TargetMode="External"/><Relationship Id="rId58" Type="http://schemas.openxmlformats.org/officeDocument/2006/relationships/hyperlink" Target="https://m.edsoo.ru/8bc4e35a" TargetMode="External"/><Relationship Id="rId79" Type="http://schemas.openxmlformats.org/officeDocument/2006/relationships/hyperlink" Target="https://m.edsoo.ru/8bc4fe30" TargetMode="External"/><Relationship Id="rId102" Type="http://schemas.openxmlformats.org/officeDocument/2006/relationships/hyperlink" Target="https://m.edsoo.ru/8bc52a40" TargetMode="External"/><Relationship Id="rId123" Type="http://schemas.openxmlformats.org/officeDocument/2006/relationships/hyperlink" Target="https://m.edsoo.ru/8bc525e0" TargetMode="External"/><Relationship Id="rId144" Type="http://schemas.openxmlformats.org/officeDocument/2006/relationships/hyperlink" Target="http://samouchka.com.ua/" TargetMode="External"/><Relationship Id="rId90" Type="http://schemas.openxmlformats.org/officeDocument/2006/relationships/hyperlink" Target="https://m.edsoo.ru/8bc518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36</Pages>
  <Words>10700</Words>
  <Characters>60991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114</dc:creator>
  <cp:keywords/>
  <dc:description/>
  <cp:lastModifiedBy>Larisa</cp:lastModifiedBy>
  <cp:revision>14</cp:revision>
  <dcterms:created xsi:type="dcterms:W3CDTF">2024-09-04T07:49:00Z</dcterms:created>
  <dcterms:modified xsi:type="dcterms:W3CDTF">2025-08-31T17:06:00Z</dcterms:modified>
</cp:coreProperties>
</file>